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  <w:ind w:left="106"/>
        <w:jc w:val="center"/>
      </w:pPr>
      <w:r>
        <w:t>УВЕДОМЛЕНИЕ</w:t>
      </w:r>
    </w:p>
    <w:p>
      <w:pPr>
        <w:pStyle w:val="6"/>
        <w:spacing w:before="1"/>
        <w:ind w:left="0"/>
        <w:jc w:val="left"/>
        <w:rPr>
          <w:b/>
        </w:rPr>
      </w:pPr>
    </w:p>
    <w:p>
      <w:pPr>
        <w:pStyle w:val="6"/>
        <w:ind w:right="129" w:firstLine="708"/>
        <w:jc w:val="both"/>
        <w:rPr>
          <w:rFonts w:hint="default"/>
          <w:lang w:val="ru-RU"/>
        </w:rPr>
      </w:pPr>
      <w:r>
        <w:t>В</w:t>
      </w:r>
      <w:r>
        <w:rPr>
          <w:spacing w:val="1"/>
        </w:rPr>
        <w:t xml:space="preserve"> </w:t>
      </w:r>
      <w:r>
        <w:t>соответствии с пунктами 20, 24 Правил предоставления медицинскими организациями платных медицинских услуг,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736</w:t>
      </w:r>
      <w:r>
        <w:rPr>
          <w:spacing w:val="-1"/>
        </w:rPr>
        <w:t xml:space="preserve"> </w:t>
      </w:r>
      <w:r>
        <w:t>Заказчик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Потребитель</w:t>
      </w:r>
      <w:r>
        <w:rPr>
          <w:spacing w:val="-4"/>
        </w:rPr>
        <w:t xml:space="preserve"> </w:t>
      </w:r>
      <w:r>
        <w:t>уведомлен(ы)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rFonts w:hint="default"/>
          <w:lang w:val="ru-RU"/>
        </w:rPr>
        <w:t>:</w:t>
      </w:r>
    </w:p>
    <w:p>
      <w:pPr>
        <w:pStyle w:val="2"/>
        <w:numPr>
          <w:ilvl w:val="0"/>
          <w:numId w:val="1"/>
        </w:numPr>
        <w:tabs>
          <w:tab w:val="left" w:pos="403"/>
        </w:tabs>
        <w:spacing w:before="0" w:after="0" w:line="240" w:lineRule="auto"/>
        <w:ind w:left="232" w:right="126" w:firstLine="0"/>
        <w:jc w:val="both"/>
      </w:pPr>
      <w:r>
        <w:t xml:space="preserve">граждане, находящиеся на лечении, в соответствии с </w:t>
      </w:r>
      <w:r>
        <w:fldChar w:fldCharType="begin"/>
      </w:r>
      <w:r>
        <w:instrText xml:space="preserve"> HYPERLINK "https://internet.garant.ru/" \h </w:instrText>
      </w:r>
      <w:r>
        <w:fldChar w:fldCharType="separate"/>
      </w:r>
      <w:r>
        <w:t xml:space="preserve">Федеральным законом </w:t>
      </w:r>
      <w:r>
        <w:fldChar w:fldCharType="end"/>
      </w:r>
      <w:r>
        <w:t>от 21.11.2011 № 323-ФЗ «Об основах охраны</w:t>
      </w:r>
      <w:r>
        <w:rPr>
          <w:spacing w:val="1"/>
        </w:rPr>
        <w:t xml:space="preserve"> </w:t>
      </w:r>
      <w:r>
        <w:t>здоровья граждан в Российской Федерации» обязаны соблюдать режим лечения, в том числе определенный на период их</w:t>
      </w:r>
      <w:r>
        <w:rPr>
          <w:spacing w:val="1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нетрудоспособности,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пациента в</w:t>
      </w:r>
      <w:r>
        <w:rPr>
          <w:spacing w:val="1"/>
        </w:rPr>
        <w:t xml:space="preserve"> </w:t>
      </w:r>
      <w:r>
        <w:t>медицинских организациях;</w:t>
      </w:r>
    </w:p>
    <w:p>
      <w:pPr>
        <w:pStyle w:val="10"/>
        <w:numPr>
          <w:ilvl w:val="0"/>
          <w:numId w:val="1"/>
        </w:numPr>
        <w:tabs>
          <w:tab w:val="left" w:pos="477"/>
        </w:tabs>
        <w:spacing w:before="0" w:after="0" w:line="240" w:lineRule="auto"/>
        <w:ind w:left="232" w:right="120" w:firstLine="0"/>
        <w:jc w:val="both"/>
        <w:rPr>
          <w:b/>
          <w:sz w:val="18"/>
        </w:rPr>
      </w:pPr>
      <w:r>
        <w:rPr>
          <w:b/>
          <w:sz w:val="18"/>
        </w:rPr>
        <w:t>несоблюдение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указаний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(рекомендаций)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Исполнителя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(медицинского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работника,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предоставляющего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платную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медицинскую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услугу),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том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числе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назначенного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режима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лечения,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может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снизить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качество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предоставляемой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платной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медицинской услуги, повлечь за собой невозможность ее завершения в срок или отрицательно сказаться на состоянии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здоровья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потребителя;</w:t>
      </w:r>
    </w:p>
    <w:p>
      <w:pPr>
        <w:pStyle w:val="2"/>
        <w:numPr>
          <w:ilvl w:val="0"/>
          <w:numId w:val="1"/>
        </w:numPr>
        <w:tabs>
          <w:tab w:val="left" w:pos="448"/>
        </w:tabs>
        <w:spacing w:before="0" w:after="0" w:line="240" w:lineRule="auto"/>
        <w:ind w:left="232" w:right="130" w:firstLine="0"/>
        <w:jc w:val="both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видеонаблюдение.</w:t>
      </w:r>
    </w:p>
    <w:p>
      <w:pPr>
        <w:pStyle w:val="6"/>
        <w:ind w:left="0"/>
        <w:jc w:val="left"/>
        <w:rPr>
          <w:b/>
          <w:sz w:val="20"/>
        </w:rPr>
      </w:pPr>
    </w:p>
    <w:p>
      <w:pPr>
        <w:pStyle w:val="6"/>
        <w:ind w:left="0"/>
        <w:jc w:val="left"/>
        <w:rPr>
          <w:b/>
          <w:sz w:val="20"/>
        </w:rPr>
      </w:pPr>
    </w:p>
    <w:p>
      <w:pPr>
        <w:pStyle w:val="6"/>
        <w:tabs>
          <w:tab w:val="left" w:pos="4030"/>
          <w:tab w:val="left" w:pos="9426"/>
        </w:tabs>
        <w:spacing w:before="161" w:line="207" w:lineRule="exact"/>
      </w:pP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5924"/>
        </w:tabs>
        <w:spacing w:before="0" w:line="207" w:lineRule="exact"/>
        <w:ind w:left="3115" w:right="0" w:firstLine="0"/>
        <w:jc w:val="left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>фамилия,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инициалы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Заказчика</w:t>
      </w:r>
    </w:p>
    <w:p>
      <w:pPr>
        <w:pStyle w:val="6"/>
        <w:ind w:left="0"/>
        <w:jc w:val="left"/>
        <w:rPr>
          <w:i/>
          <w:sz w:val="20"/>
        </w:rPr>
      </w:pPr>
    </w:p>
    <w:p>
      <w:pPr>
        <w:pStyle w:val="6"/>
        <w:spacing w:before="1"/>
        <w:ind w:left="0"/>
        <w:jc w:val="left"/>
        <w:rPr>
          <w:i/>
          <w:sz w:val="16"/>
        </w:rPr>
      </w:pPr>
    </w:p>
    <w:p>
      <w:pPr>
        <w:pStyle w:val="6"/>
        <w:tabs>
          <w:tab w:val="left" w:pos="4030"/>
          <w:tab w:val="left" w:pos="9335"/>
        </w:tabs>
        <w:spacing w:line="207" w:lineRule="exact"/>
      </w:pP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5835"/>
        </w:tabs>
        <w:spacing w:before="0" w:line="207" w:lineRule="exact"/>
        <w:ind w:left="3115" w:right="0" w:firstLine="0"/>
        <w:jc w:val="left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>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инициалы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Пациента</w:t>
      </w:r>
    </w:p>
    <w:p>
      <w:pPr>
        <w:pStyle w:val="6"/>
        <w:ind w:left="0"/>
        <w:jc w:val="left"/>
        <w:rPr>
          <w:i/>
          <w:sz w:val="20"/>
        </w:rPr>
      </w:pPr>
    </w:p>
    <w:p>
      <w:pPr>
        <w:pStyle w:val="6"/>
        <w:ind w:left="0"/>
        <w:jc w:val="left"/>
        <w:rPr>
          <w:i/>
          <w:sz w:val="20"/>
        </w:rPr>
      </w:pPr>
    </w:p>
    <w:p>
      <w:pPr>
        <w:pStyle w:val="2"/>
        <w:spacing w:before="161"/>
        <w:ind w:left="101"/>
        <w:jc w:val="center"/>
      </w:pPr>
      <w:r>
        <w:t>ЗАЯВЛЕНИЕ</w:t>
      </w:r>
    </w:p>
    <w:p>
      <w:pPr>
        <w:pStyle w:val="6"/>
        <w:ind w:left="0"/>
        <w:jc w:val="left"/>
        <w:rPr>
          <w:b/>
          <w:sz w:val="20"/>
        </w:rPr>
      </w:pPr>
    </w:p>
    <w:p>
      <w:pPr>
        <w:pStyle w:val="6"/>
        <w:ind w:left="0"/>
        <w:jc w:val="left"/>
        <w:rPr>
          <w:b/>
          <w:sz w:val="16"/>
        </w:rPr>
      </w:pPr>
    </w:p>
    <w:p>
      <w:pPr>
        <w:pStyle w:val="6"/>
        <w:spacing w:before="1"/>
        <w:ind w:right="126" w:firstLine="540"/>
      </w:pPr>
      <w:r>
        <w:t>В соответствии с п. 7, 19 Правил предоставления медицинскими организациями платных медицинских услуг, утвержденных</w:t>
      </w:r>
      <w:r>
        <w:rPr>
          <w:spacing w:val="-42"/>
        </w:rPr>
        <w:t xml:space="preserve"> </w:t>
      </w:r>
      <w:r>
        <w:t>Постановлением Правительства РФ от 11 мая 2023 г. N 736 (далее – Правила), подтверждаю, что до заключения Договора, мне</w:t>
      </w:r>
      <w:r>
        <w:rPr>
          <w:spacing w:val="1"/>
        </w:rPr>
        <w:t xml:space="preserve"> </w:t>
      </w:r>
      <w:r>
        <w:t>бесплатно предоставлена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информация</w:t>
      </w:r>
    </w:p>
    <w:p>
      <w:pPr>
        <w:pStyle w:val="10"/>
        <w:numPr>
          <w:ilvl w:val="1"/>
          <w:numId w:val="1"/>
        </w:numPr>
        <w:tabs>
          <w:tab w:val="left" w:pos="927"/>
        </w:tabs>
        <w:spacing w:before="0" w:after="0" w:line="240" w:lineRule="auto"/>
        <w:ind w:left="232" w:right="122" w:firstLine="540"/>
        <w:jc w:val="both"/>
        <w:rPr>
          <w:sz w:val="18"/>
        </w:rPr>
      </w:pP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видов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без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взимания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платы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42"/>
          <w:sz w:val="18"/>
        </w:rPr>
        <w:t xml:space="preserve"> </w:t>
      </w:r>
      <w:r>
        <w:fldChar w:fldCharType="begin"/>
      </w:r>
      <w:r>
        <w:instrText xml:space="preserve"> HYPERLINK "consultantplus://offline/ref%3DF0FB585EFD0639EB3AB3971A40B29FECB0624EF750E413C3EF7C67D3806D4D25B92A28B330623B30204BBA08CC4F19B072F01B186E5104A632BBP" \h </w:instrText>
      </w:r>
      <w:r>
        <w:fldChar w:fldCharType="separate"/>
      </w:r>
      <w:r>
        <w:rPr>
          <w:sz w:val="18"/>
        </w:rPr>
        <w:t>программы</w:t>
      </w:r>
      <w:r>
        <w:rPr>
          <w:sz w:val="18"/>
        </w:rPr>
        <w:fldChar w:fldCharType="end"/>
      </w:r>
      <w:r>
        <w:rPr>
          <w:sz w:val="18"/>
        </w:rPr>
        <w:t xml:space="preserve"> государственных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гарантий</w:t>
      </w:r>
      <w:r>
        <w:rPr>
          <w:spacing w:val="1"/>
          <w:sz w:val="18"/>
        </w:rPr>
        <w:t xml:space="preserve"> </w:t>
      </w:r>
      <w:r>
        <w:rPr>
          <w:sz w:val="18"/>
        </w:rPr>
        <w:t>бесплатного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гражданам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и территориальной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государственных гарантий бесплатного оказания гражданам медицинской помощи и что мой отказ от заключения договора не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может быть причиной уменьшения видов и объемов медицинской помощи, предоставляемых </w:t>
      </w:r>
      <w:r>
        <w:rPr>
          <w:b/>
          <w:sz w:val="18"/>
        </w:rPr>
        <w:t>без взимания платы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в 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территориальной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программы.</w:t>
      </w:r>
    </w:p>
    <w:p>
      <w:pPr>
        <w:pStyle w:val="10"/>
        <w:numPr>
          <w:ilvl w:val="1"/>
          <w:numId w:val="1"/>
        </w:numPr>
        <w:tabs>
          <w:tab w:val="left" w:pos="943"/>
        </w:tabs>
        <w:spacing w:before="0" w:after="0" w:line="240" w:lineRule="auto"/>
        <w:ind w:left="232" w:right="129" w:firstLine="540"/>
        <w:jc w:val="both"/>
        <w:rPr>
          <w:sz w:val="18"/>
        </w:rPr>
      </w:pP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порядках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стандартах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(при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применяемых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предоставлении платных медицинских услуг, а также о возможности осуществления отдельных консультаций или 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вмешательств,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объеме, превышающем 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стандарта</w:t>
      </w:r>
      <w:r>
        <w:rPr>
          <w:spacing w:val="-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помощи;</w:t>
      </w:r>
    </w:p>
    <w:p>
      <w:pPr>
        <w:pStyle w:val="10"/>
        <w:numPr>
          <w:ilvl w:val="1"/>
          <w:numId w:val="1"/>
        </w:numPr>
        <w:tabs>
          <w:tab w:val="left" w:pos="1066"/>
        </w:tabs>
        <w:spacing w:before="1" w:after="0" w:line="240" w:lineRule="auto"/>
        <w:ind w:left="232" w:right="131" w:firstLine="540"/>
        <w:jc w:val="both"/>
        <w:rPr>
          <w:sz w:val="18"/>
        </w:rPr>
      </w:pP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работниках,</w:t>
      </w:r>
      <w:r>
        <w:rPr>
          <w:spacing w:val="1"/>
          <w:sz w:val="18"/>
        </w:rPr>
        <w:t xml:space="preserve"> </w:t>
      </w:r>
      <w:r>
        <w:rPr>
          <w:sz w:val="18"/>
        </w:rPr>
        <w:t>отвечающих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платной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профессиональном образовании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и квалификации);</w:t>
      </w:r>
    </w:p>
    <w:p>
      <w:pPr>
        <w:pStyle w:val="10"/>
        <w:numPr>
          <w:ilvl w:val="1"/>
          <w:numId w:val="1"/>
        </w:numPr>
        <w:tabs>
          <w:tab w:val="left" w:pos="879"/>
        </w:tabs>
        <w:spacing w:before="0" w:after="0" w:line="206" w:lineRule="exact"/>
        <w:ind w:left="878" w:right="0" w:hanging="107"/>
        <w:jc w:val="both"/>
        <w:rPr>
          <w:sz w:val="18"/>
        </w:rPr>
      </w:pP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представлена</w:t>
      </w:r>
      <w:r>
        <w:rPr>
          <w:spacing w:val="-4"/>
          <w:sz w:val="18"/>
        </w:rPr>
        <w:t xml:space="preserve"> </w:t>
      </w:r>
      <w:r>
        <w:rPr>
          <w:sz w:val="18"/>
        </w:rPr>
        <w:t>вся</w:t>
      </w:r>
      <w:r>
        <w:rPr>
          <w:spacing w:val="-2"/>
          <w:sz w:val="18"/>
        </w:rPr>
        <w:t xml:space="preserve"> </w:t>
      </w:r>
      <w:r>
        <w:rPr>
          <w:sz w:val="18"/>
        </w:rPr>
        <w:t>иная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моему</w:t>
      </w:r>
      <w:r>
        <w:rPr>
          <w:spacing w:val="-4"/>
          <w:sz w:val="18"/>
        </w:rPr>
        <w:t xml:space="preserve"> </w:t>
      </w:r>
      <w:r>
        <w:rPr>
          <w:sz w:val="18"/>
        </w:rPr>
        <w:t>требованию.</w:t>
      </w:r>
    </w:p>
    <w:p>
      <w:pPr>
        <w:pStyle w:val="6"/>
        <w:spacing w:before="1"/>
        <w:ind w:left="0"/>
        <w:jc w:val="left"/>
      </w:pPr>
    </w:p>
    <w:p>
      <w:pPr>
        <w:pStyle w:val="2"/>
        <w:ind w:right="121" w:firstLine="540"/>
        <w:jc w:val="both"/>
      </w:pPr>
      <w:r>
        <w:t>Я ознакомлен с Прейскурантом</w:t>
      </w:r>
      <w:r>
        <w:rPr>
          <w:rFonts w:hint="default"/>
          <w:lang w:val="ru-RU"/>
        </w:rPr>
        <w:t xml:space="preserve"> цен</w:t>
      </w:r>
      <w:r>
        <w:t xml:space="preserve"> на платные медицинские услуги с указанием цен в рублях, Правилами поведения</w:t>
      </w:r>
      <w:r>
        <w:rPr>
          <w:spacing w:val="1"/>
        </w:rPr>
        <w:t xml:space="preserve"> </w:t>
      </w:r>
      <w:r>
        <w:t>пациента,</w:t>
      </w:r>
      <w:r>
        <w:rPr>
          <w:spacing w:val="-1"/>
        </w:rPr>
        <w:t xml:space="preserve"> </w:t>
      </w:r>
      <w:r>
        <w:t>Положени</w:t>
      </w:r>
      <w:r>
        <w:rPr>
          <w:lang w:val="ru-RU"/>
        </w:rPr>
        <w:t>е</w:t>
      </w:r>
      <w:r>
        <w:t>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гарантиях,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Исполнителя</w:t>
      </w:r>
    </w:p>
    <w:p>
      <w:pPr>
        <w:pStyle w:val="6"/>
        <w:spacing w:before="10"/>
        <w:ind w:left="0"/>
        <w:jc w:val="left"/>
        <w:rPr>
          <w:b/>
          <w:sz w:val="17"/>
        </w:rPr>
      </w:pPr>
    </w:p>
    <w:p>
      <w:pPr>
        <w:spacing w:before="0"/>
        <w:ind w:left="642" w:right="0" w:firstLine="0"/>
        <w:jc w:val="center"/>
        <w:rPr>
          <w:b/>
          <w:sz w:val="18"/>
        </w:rPr>
      </w:pP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ПРОШУ</w:t>
      </w:r>
    </w:p>
    <w:p>
      <w:pPr>
        <w:pStyle w:val="6"/>
        <w:spacing w:before="1"/>
        <w:ind w:left="0"/>
        <w:jc w:val="left"/>
        <w:rPr>
          <w:b/>
          <w:sz w:val="10"/>
        </w:rPr>
      </w:pPr>
    </w:p>
    <w:p>
      <w:pPr>
        <w:spacing w:before="92" w:line="207" w:lineRule="exact"/>
        <w:ind w:left="772" w:right="0" w:firstLine="0"/>
        <w:jc w:val="left"/>
        <w:rPr>
          <w:sz w:val="18"/>
        </w:rPr>
      </w:pPr>
      <w:r>
        <w:rPr>
          <w:sz w:val="18"/>
        </w:rPr>
        <w:t>оказать</w:t>
      </w:r>
      <w:r>
        <w:rPr>
          <w:spacing w:val="27"/>
          <w:sz w:val="18"/>
        </w:rPr>
        <w:t xml:space="preserve"> </w:t>
      </w:r>
      <w:r>
        <w:rPr>
          <w:sz w:val="18"/>
        </w:rPr>
        <w:t>медицинские</w:t>
      </w:r>
      <w:r>
        <w:rPr>
          <w:spacing w:val="27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29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счет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личных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3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28"/>
          <w:sz w:val="18"/>
        </w:rPr>
        <w:t xml:space="preserve"> </w:t>
      </w:r>
      <w:r>
        <w:rPr>
          <w:sz w:val="18"/>
        </w:rPr>
        <w:t>ниже</w:t>
      </w:r>
      <w:r>
        <w:rPr>
          <w:spacing w:val="28"/>
          <w:sz w:val="18"/>
        </w:rPr>
        <w:t xml:space="preserve"> </w:t>
      </w:r>
      <w:r>
        <w:rPr>
          <w:sz w:val="18"/>
        </w:rPr>
        <w:t>прилагаемому</w:t>
      </w:r>
      <w:r>
        <w:rPr>
          <w:spacing w:val="28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29"/>
          <w:sz w:val="18"/>
        </w:rPr>
        <w:t xml:space="preserve"> </w:t>
      </w:r>
      <w:r>
        <w:rPr>
          <w:sz w:val="18"/>
        </w:rPr>
        <w:t>на</w:t>
      </w:r>
      <w:r>
        <w:rPr>
          <w:spacing w:val="27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27"/>
          <w:sz w:val="18"/>
        </w:rPr>
        <w:t xml:space="preserve"> </w:t>
      </w:r>
      <w:r>
        <w:rPr>
          <w:sz w:val="18"/>
        </w:rPr>
        <w:t>медицинских</w:t>
      </w:r>
    </w:p>
    <w:p>
      <w:pPr>
        <w:pStyle w:val="6"/>
        <w:spacing w:line="207" w:lineRule="exact"/>
        <w:jc w:val="left"/>
        <w:rPr>
          <w:rFonts w:hint="default"/>
          <w:lang w:val="ru-RU"/>
        </w:rPr>
      </w:pPr>
      <w:r>
        <w:rPr>
          <w:lang w:val="ru-RU"/>
        </w:rPr>
        <w:t>у</w:t>
      </w:r>
      <w:r>
        <w:t>слуг</w:t>
      </w:r>
      <w:r>
        <w:rPr>
          <w:rFonts w:hint="default"/>
          <w:lang w:val="ru-RU"/>
        </w:rPr>
        <w:t>.</w:t>
      </w:r>
    </w:p>
    <w:p>
      <w:pPr>
        <w:pStyle w:val="6"/>
        <w:spacing w:before="1"/>
        <w:ind w:left="0"/>
        <w:jc w:val="left"/>
        <w:rPr>
          <w:sz w:val="28"/>
        </w:rPr>
      </w:pPr>
    </w:p>
    <w:p>
      <w:pPr>
        <w:pStyle w:val="6"/>
        <w:tabs>
          <w:tab w:val="left" w:pos="2798"/>
          <w:tab w:val="left" w:pos="3029"/>
          <w:tab w:val="left" w:pos="7392"/>
        </w:tabs>
        <w:spacing w:before="92" w:line="207" w:lineRule="exact"/>
        <w:ind w:left="774"/>
        <w:jc w:val="left"/>
      </w:pPr>
      <w:r>
        <w:t>Заказчик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3676"/>
        </w:tabs>
        <w:spacing w:before="0" w:line="207" w:lineRule="exact"/>
        <w:ind w:left="1943" w:right="0" w:firstLine="0"/>
        <w:jc w:val="left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инициалы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Заказчика</w:t>
      </w:r>
    </w:p>
    <w:p>
      <w:pPr>
        <w:pStyle w:val="6"/>
        <w:ind w:left="0"/>
        <w:jc w:val="left"/>
        <w:rPr>
          <w:i/>
          <w:sz w:val="20"/>
        </w:rPr>
      </w:pPr>
    </w:p>
    <w:p>
      <w:pPr>
        <w:pStyle w:val="6"/>
        <w:spacing w:before="1"/>
        <w:ind w:left="0"/>
        <w:jc w:val="left"/>
        <w:rPr>
          <w:i/>
          <w:sz w:val="16"/>
        </w:rPr>
      </w:pPr>
    </w:p>
    <w:p>
      <w:pPr>
        <w:pStyle w:val="6"/>
        <w:tabs>
          <w:tab w:val="left" w:pos="1609"/>
          <w:tab w:val="left" w:pos="2912"/>
          <w:tab w:val="left" w:pos="3140"/>
          <w:tab w:val="left" w:pos="7497"/>
        </w:tabs>
        <w:spacing w:line="207" w:lineRule="exact"/>
        <w:ind w:left="729"/>
        <w:jc w:val="left"/>
      </w:pPr>
      <w:r>
        <w:t>Пациент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3721"/>
        </w:tabs>
        <w:spacing w:before="0" w:line="207" w:lineRule="exact"/>
        <w:ind w:left="1989" w:right="0" w:firstLine="0"/>
        <w:jc w:val="left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инициалы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Заказчика</w:t>
      </w:r>
    </w:p>
    <w:p>
      <w:pPr>
        <w:spacing w:after="0" w:line="207" w:lineRule="exact"/>
        <w:jc w:val="left"/>
        <w:rPr>
          <w:sz w:val="18"/>
        </w:rPr>
        <w:sectPr>
          <w:headerReference r:id="rId5" w:type="default"/>
          <w:footerReference r:id="rId6" w:type="default"/>
          <w:type w:val="continuous"/>
          <w:pgSz w:w="11900" w:h="16850"/>
          <w:pgMar w:top="660" w:right="720" w:bottom="960" w:left="620" w:header="324" w:footer="772" w:gutter="0"/>
          <w:pgNumType w:start="1"/>
          <w:cols w:space="720" w:num="1"/>
        </w:sectPr>
      </w:pPr>
    </w:p>
    <w:p>
      <w:pPr>
        <w:pStyle w:val="2"/>
        <w:spacing w:before="82" w:line="207" w:lineRule="exact"/>
        <w:ind w:left="102"/>
        <w:jc w:val="center"/>
      </w:pPr>
      <w:r>
        <w:t>Договор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</w:t>
      </w:r>
    </w:p>
    <w:p>
      <w:pPr>
        <w:spacing w:before="0" w:line="207" w:lineRule="exact"/>
        <w:ind w:left="107" w:right="0" w:firstLine="0"/>
        <w:jc w:val="center"/>
        <w:rPr>
          <w:b/>
          <w:sz w:val="18"/>
        </w:rPr>
      </w:pPr>
      <w:r>
        <w:rPr>
          <w:b/>
          <w:sz w:val="18"/>
        </w:rPr>
        <w:t>№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{НомерКарты}</w:t>
      </w:r>
    </w:p>
    <w:p>
      <w:pPr>
        <w:pStyle w:val="6"/>
        <w:spacing w:before="2"/>
        <w:ind w:left="0"/>
        <w:jc w:val="left"/>
        <w:rPr>
          <w:b/>
        </w:rPr>
      </w:pPr>
    </w:p>
    <w:p>
      <w:pPr>
        <w:pStyle w:val="2"/>
        <w:tabs>
          <w:tab w:val="left" w:pos="7255"/>
        </w:tabs>
        <w:ind w:left="104"/>
        <w:jc w:val="center"/>
        <w:rPr>
          <w:rFonts w:hint="default"/>
          <w:lang w:val="ru-RU"/>
        </w:rPr>
      </w:pPr>
      <w:r>
        <w:t>г.</w:t>
      </w:r>
      <w:r>
        <w:rPr>
          <w:spacing w:val="-2"/>
        </w:rPr>
        <w:t xml:space="preserve"> </w:t>
      </w:r>
      <w:r>
        <w:t>Москва</w:t>
      </w:r>
      <w:r>
        <w:tab/>
      </w:r>
      <w:r>
        <w:rPr>
          <w:rFonts w:hint="default"/>
          <w:lang w:val="ru-RU"/>
        </w:rPr>
        <w:t>«______»___________202_____г.</w:t>
      </w:r>
    </w:p>
    <w:p>
      <w:pPr>
        <w:pStyle w:val="6"/>
        <w:spacing w:before="10"/>
        <w:ind w:left="0"/>
        <w:jc w:val="left"/>
        <w:rPr>
          <w:b/>
          <w:sz w:val="17"/>
        </w:rPr>
      </w:pPr>
    </w:p>
    <w:p>
      <w:pPr>
        <w:pStyle w:val="6"/>
        <w:ind w:right="115" w:firstLine="910"/>
        <w:rPr>
          <w:b/>
          <w:lang w:val="ru-RU"/>
        </w:rPr>
      </w:pPr>
    </w:p>
    <w:p>
      <w:pPr>
        <w:pStyle w:val="6"/>
        <w:ind w:right="115" w:firstLine="910"/>
        <w:rPr>
          <w:sz w:val="10"/>
        </w:rPr>
      </w:pPr>
      <w:r>
        <w:rPr>
          <w:b/>
          <w:lang w:val="ru-RU"/>
        </w:rPr>
        <w:t>Общество</w:t>
      </w:r>
      <w:r>
        <w:rPr>
          <w:rFonts w:hint="default"/>
          <w:b/>
          <w:lang w:val="ru-RU"/>
        </w:rPr>
        <w:t xml:space="preserve"> с ограниченной ответственностью</w:t>
      </w:r>
      <w:r>
        <w:rPr>
          <w:b/>
        </w:rPr>
        <w:t xml:space="preserve"> «Центр </w:t>
      </w:r>
      <w:r>
        <w:rPr>
          <w:b/>
          <w:lang w:val="ru-RU"/>
        </w:rPr>
        <w:t>с</w:t>
      </w:r>
      <w:r>
        <w:rPr>
          <w:b/>
        </w:rPr>
        <w:t xml:space="preserve">овременной </w:t>
      </w:r>
      <w:r>
        <w:rPr>
          <w:b/>
          <w:lang w:val="ru-RU"/>
        </w:rPr>
        <w:t>м</w:t>
      </w:r>
      <w:r>
        <w:rPr>
          <w:b/>
        </w:rPr>
        <w:t>едицины Униклиник»</w:t>
      </w:r>
      <w:r>
        <w:rPr>
          <w:rFonts w:hint="default"/>
          <w:b/>
          <w:lang w:val="ru-RU"/>
        </w:rPr>
        <w:t xml:space="preserve"> (ООО «</w:t>
      </w:r>
      <w:r>
        <w:rPr>
          <w:b/>
        </w:rPr>
        <w:t xml:space="preserve">Центр </w:t>
      </w:r>
      <w:r>
        <w:rPr>
          <w:b/>
          <w:lang w:val="ru-RU"/>
        </w:rPr>
        <w:t>с</w:t>
      </w:r>
      <w:r>
        <w:rPr>
          <w:b/>
        </w:rPr>
        <w:t xml:space="preserve">овременной </w:t>
      </w:r>
      <w:r>
        <w:rPr>
          <w:b/>
          <w:lang w:val="ru-RU"/>
        </w:rPr>
        <w:t>м</w:t>
      </w:r>
      <w:r>
        <w:rPr>
          <w:b/>
        </w:rPr>
        <w:t>едицины Униклиник»</w:t>
      </w:r>
      <w:r>
        <w:rPr>
          <w:rFonts w:hint="default"/>
          <w:b/>
          <w:lang w:val="ru-RU"/>
        </w:rPr>
        <w:t>)</w:t>
      </w:r>
      <w:r>
        <w:rPr>
          <w:b/>
        </w:rPr>
        <w:t xml:space="preserve">, </w:t>
      </w:r>
      <w:r>
        <w:t>именуемое в дальнейшем «Исполнитель», действующее на</w:t>
      </w:r>
      <w:r>
        <w:rPr>
          <w:spacing w:val="1"/>
        </w:rPr>
        <w:t xml:space="preserve"> </w:t>
      </w:r>
      <w:r>
        <w:t>основании лицензии на осуществление медицинской деятельности (лицензия серия № Л041-01137-77/00334984 от 08.10.2019г.) в</w:t>
      </w:r>
      <w:r>
        <w:rPr>
          <w:spacing w:val="1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генерального директора</w:t>
      </w:r>
      <w:r>
        <w:rPr>
          <w:spacing w:val="-2"/>
        </w:rPr>
        <w:t xml:space="preserve"> </w:t>
      </w:r>
      <w:r>
        <w:t>Узунян</w:t>
      </w:r>
      <w:r>
        <w:rPr>
          <w:spacing w:val="-2"/>
        </w:rPr>
        <w:t xml:space="preserve"> </w:t>
      </w:r>
      <w:r>
        <w:t>Наринэ</w:t>
      </w:r>
      <w:r>
        <w:rPr>
          <w:spacing w:val="-1"/>
        </w:rPr>
        <w:t xml:space="preserve"> </w:t>
      </w:r>
      <w:r>
        <w:t>Адольфовны,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</w:p>
    <w:p>
      <w:pPr>
        <w:pStyle w:val="2"/>
        <w:spacing w:before="92"/>
        <w:ind w:left="220" w:leftChars="0" w:firstLine="0" w:firstLineChars="0"/>
        <w:jc w:val="center"/>
      </w:pPr>
      <w:r>
        <w:rPr>
          <w:rFonts w:hint="default"/>
          <w:lang w:val="ru-RU"/>
        </w:rPr>
        <w:t>_________________________________________________________________________________________________________________</w:t>
      </w:r>
      <w:r>
        <w:t>,</w:t>
      </w:r>
    </w:p>
    <w:p>
      <w:pPr>
        <w:pStyle w:val="6"/>
        <w:spacing w:line="20" w:lineRule="exact"/>
        <w:ind w:left="225"/>
        <w:jc w:val="left"/>
        <w:rPr>
          <w:sz w:val="2"/>
        </w:rPr>
      </w:pPr>
    </w:p>
    <w:p>
      <w:pPr>
        <w:spacing w:before="0"/>
        <w:ind w:left="104" w:right="0" w:firstLine="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</w:p>
    <w:p>
      <w:pPr>
        <w:pStyle w:val="6"/>
        <w:spacing w:line="189" w:lineRule="exact"/>
        <w:ind w:left="231"/>
        <w:rPr>
          <w:highlight w:val="none"/>
        </w:rPr>
      </w:pPr>
      <w:r>
        <w:rPr>
          <w:highlight w:val="none"/>
        </w:rPr>
        <w:t>имеющий(ая)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намерение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заказать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или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приобрести</w:t>
      </w:r>
      <w:r>
        <w:rPr>
          <w:spacing w:val="41"/>
          <w:highlight w:val="none"/>
        </w:rPr>
        <w:t xml:space="preserve"> </w:t>
      </w:r>
      <w:r>
        <w:rPr>
          <w:highlight w:val="none"/>
        </w:rPr>
        <w:t>медицинские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услуги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либо</w:t>
      </w:r>
      <w:r>
        <w:rPr>
          <w:spacing w:val="44"/>
          <w:highlight w:val="none"/>
        </w:rPr>
        <w:t xml:space="preserve"> </w:t>
      </w:r>
      <w:r>
        <w:rPr>
          <w:highlight w:val="none"/>
        </w:rPr>
        <w:t>заказывающее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или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приобретающее</w:t>
      </w:r>
      <w:r>
        <w:rPr>
          <w:spacing w:val="41"/>
          <w:highlight w:val="none"/>
        </w:rPr>
        <w:t xml:space="preserve"> </w:t>
      </w:r>
      <w:r>
        <w:rPr>
          <w:highlight w:val="none"/>
        </w:rPr>
        <w:t>медицинские</w:t>
      </w:r>
    </w:p>
    <w:p>
      <w:pPr>
        <w:pStyle w:val="6"/>
        <w:spacing w:before="30" w:line="276" w:lineRule="auto"/>
        <w:ind w:right="129"/>
        <w:rPr>
          <w:highlight w:val="none"/>
        </w:rPr>
      </w:pPr>
      <w:r>
        <w:rPr>
          <w:highlight w:val="none"/>
        </w:rPr>
        <w:t>услуги в соответствии с настоящим договором в пользу Потребителя (Пациента)</w:t>
      </w:r>
      <w:r>
        <w:rPr>
          <w:rFonts w:hint="default"/>
          <w:highlight w:val="none"/>
          <w:lang w:val="ru-RU"/>
        </w:rPr>
        <w:t>,</w:t>
      </w:r>
      <w:r>
        <w:rPr>
          <w:highlight w:val="none"/>
        </w:rPr>
        <w:t xml:space="preserve"> именуемый(ая) в дальнейшем Заказчик (он же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Пациент,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в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случае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получения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медицинских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услуг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лично),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другой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стороны,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совместно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именуемые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в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дальнейшем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Стороны,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заключили</w:t>
      </w:r>
      <w:r>
        <w:rPr>
          <w:spacing w:val="-2"/>
          <w:highlight w:val="none"/>
        </w:rPr>
        <w:t xml:space="preserve"> </w:t>
      </w:r>
      <w:r>
        <w:rPr>
          <w:highlight w:val="none"/>
        </w:rPr>
        <w:t>настоящий</w:t>
      </w:r>
      <w:r>
        <w:rPr>
          <w:spacing w:val="-1"/>
          <w:highlight w:val="none"/>
        </w:rPr>
        <w:t xml:space="preserve"> </w:t>
      </w:r>
      <w:r>
        <w:rPr>
          <w:highlight w:val="none"/>
        </w:rPr>
        <w:t>Договор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о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нижеследующем:</w:t>
      </w:r>
    </w:p>
    <w:p>
      <w:pPr>
        <w:pStyle w:val="6"/>
        <w:spacing w:before="5"/>
        <w:ind w:left="0"/>
        <w:jc w:val="left"/>
        <w:rPr>
          <w:sz w:val="17"/>
        </w:rPr>
      </w:pPr>
    </w:p>
    <w:p>
      <w:pPr>
        <w:pStyle w:val="2"/>
        <w:numPr>
          <w:ilvl w:val="0"/>
          <w:numId w:val="0"/>
        </w:numPr>
        <w:tabs>
          <w:tab w:val="left" w:pos="4419"/>
        </w:tabs>
        <w:spacing w:before="0" w:after="0" w:line="207" w:lineRule="exact"/>
        <w:ind w:left="104" w:leftChars="0" w:right="0" w:rightChars="0"/>
        <w:jc w:val="center"/>
      </w:pPr>
      <w:r>
        <w:rPr>
          <w:rFonts w:hint="default"/>
          <w:lang w:val="ru-RU"/>
        </w:rPr>
        <w:t>1.</w:t>
      </w:r>
      <w:r>
        <w:t>ПРЕДМЕТ</w:t>
      </w:r>
      <w:r>
        <w:rPr>
          <w:spacing w:val="-4"/>
        </w:rPr>
        <w:t xml:space="preserve"> </w:t>
      </w:r>
      <w:r>
        <w:t>ДОГОВОРА</w:t>
      </w:r>
    </w:p>
    <w:p>
      <w:pPr>
        <w:pStyle w:val="10"/>
        <w:numPr>
          <w:ilvl w:val="1"/>
          <w:numId w:val="2"/>
        </w:numPr>
        <w:tabs>
          <w:tab w:val="left" w:pos="1303"/>
        </w:tabs>
        <w:spacing w:before="0" w:after="0" w:line="240" w:lineRule="auto"/>
        <w:ind w:left="174" w:leftChars="0" w:right="119" w:firstLine="706" w:firstLineChars="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желанию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rFonts w:hint="default"/>
          <w:sz w:val="18"/>
          <w:lang w:val="ru-RU"/>
        </w:rPr>
        <w:t xml:space="preserve"> Заказчика (Пациента)</w:t>
      </w:r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руководствуясь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показаниями,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платные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диагностике,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профилактике,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лечению имеющегося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заболевания</w:t>
      </w:r>
      <w:r>
        <w:rPr>
          <w:spacing w:val="1"/>
          <w:sz w:val="18"/>
        </w:rPr>
        <w:t xml:space="preserve"> </w:t>
      </w:r>
      <w:r>
        <w:rPr>
          <w:sz w:val="18"/>
        </w:rPr>
        <w:t>(-ний),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1"/>
          <w:sz w:val="18"/>
        </w:rPr>
        <w:t xml:space="preserve"> </w:t>
      </w:r>
      <w:r>
        <w:rPr>
          <w:sz w:val="18"/>
        </w:rPr>
        <w:t>(-ний), реабилитации,</w:t>
      </w:r>
      <w:r>
        <w:rPr>
          <w:spacing w:val="1"/>
          <w:sz w:val="18"/>
        </w:rPr>
        <w:t xml:space="preserve"> </w:t>
      </w:r>
      <w:r>
        <w:rPr>
          <w:sz w:val="18"/>
        </w:rPr>
        <w:t>консультированию,</w:t>
      </w:r>
      <w:r>
        <w:rPr>
          <w:spacing w:val="1"/>
          <w:sz w:val="18"/>
        </w:rPr>
        <w:t xml:space="preserve"> </w:t>
      </w:r>
      <w:r>
        <w:rPr>
          <w:sz w:val="18"/>
        </w:rPr>
        <w:t>а также иные услуги 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услуги), направленные на достижение цели договора, а Заказчик обязуется своевременно оплачивать стоимость предоставляемых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 услуг.</w:t>
      </w:r>
    </w:p>
    <w:p>
      <w:pPr>
        <w:pStyle w:val="10"/>
        <w:numPr>
          <w:ilvl w:val="1"/>
          <w:numId w:val="2"/>
        </w:numPr>
        <w:tabs>
          <w:tab w:val="left" w:pos="1320"/>
        </w:tabs>
        <w:spacing w:before="122" w:after="0" w:line="240" w:lineRule="auto"/>
        <w:ind w:left="174" w:leftChars="0" w:right="128" w:firstLine="720" w:firstLineChars="0"/>
        <w:jc w:val="both"/>
        <w:rPr>
          <w:sz w:val="18"/>
        </w:rPr>
      </w:pPr>
      <w:r>
        <w:rPr>
          <w:sz w:val="18"/>
        </w:rPr>
        <w:t>Медицинские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соответствуют</w:t>
      </w:r>
      <w:r>
        <w:rPr>
          <w:spacing w:val="1"/>
          <w:sz w:val="18"/>
        </w:rPr>
        <w:t xml:space="preserve"> </w:t>
      </w:r>
      <w:r>
        <w:rPr>
          <w:sz w:val="18"/>
        </w:rPr>
        <w:t>Номенклатуре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здравоохранения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деятельности, оказываются исходя из наличия у Исполнителя соответствующей медицинским показаниям и требованиям Заказчика</w:t>
      </w:r>
      <w:r>
        <w:rPr>
          <w:spacing w:val="-42"/>
          <w:sz w:val="18"/>
        </w:rPr>
        <w:t xml:space="preserve"> </w:t>
      </w:r>
      <w:r>
        <w:rPr>
          <w:sz w:val="18"/>
        </w:rPr>
        <w:t>(Пациента)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материально-технической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базы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специалистов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включать</w:t>
      </w:r>
      <w:r>
        <w:rPr>
          <w:spacing w:val="46"/>
          <w:sz w:val="18"/>
        </w:rPr>
        <w:t xml:space="preserve"> </w:t>
      </w:r>
      <w:r>
        <w:rPr>
          <w:sz w:val="18"/>
        </w:rPr>
        <w:t>диагностические,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профилактические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лечебные</w:t>
      </w:r>
      <w:r>
        <w:rPr>
          <w:spacing w:val="-1"/>
          <w:sz w:val="18"/>
        </w:rPr>
        <w:t xml:space="preserve"> </w:t>
      </w:r>
      <w:r>
        <w:rPr>
          <w:sz w:val="18"/>
        </w:rPr>
        <w:t>мероприятия.</w:t>
      </w:r>
    </w:p>
    <w:p>
      <w:pPr>
        <w:pStyle w:val="10"/>
        <w:numPr>
          <w:ilvl w:val="1"/>
          <w:numId w:val="2"/>
        </w:numPr>
        <w:tabs>
          <w:tab w:val="left" w:pos="1284"/>
        </w:tabs>
        <w:spacing w:before="0" w:after="0" w:line="240" w:lineRule="auto"/>
        <w:ind w:left="173" w:leftChars="0" w:right="123" w:firstLine="720" w:firstLineChars="0"/>
        <w:jc w:val="both"/>
        <w:rPr>
          <w:sz w:val="18"/>
        </w:rPr>
      </w:pPr>
      <w:r>
        <w:rPr>
          <w:sz w:val="18"/>
        </w:rPr>
        <w:t xml:space="preserve">Для целей настоящего Договора используются основные понятия, указанные в </w:t>
      </w:r>
      <w:r>
        <w:fldChar w:fldCharType="begin"/>
      </w:r>
      <w:r>
        <w:instrText xml:space="preserve"> HYPERLINK "https://internet.garant.ru/" \h </w:instrText>
      </w:r>
      <w:r>
        <w:fldChar w:fldCharType="separate"/>
      </w:r>
      <w:r>
        <w:rPr>
          <w:sz w:val="18"/>
        </w:rPr>
        <w:t xml:space="preserve">Федеральном законе </w:t>
      </w:r>
      <w:r>
        <w:rPr>
          <w:sz w:val="18"/>
        </w:rPr>
        <w:fldChar w:fldCharType="end"/>
      </w:r>
      <w:r>
        <w:rPr>
          <w:sz w:val="18"/>
        </w:rPr>
        <w:t>от 21.11.2011</w:t>
      </w:r>
      <w:r>
        <w:rPr>
          <w:rFonts w:hint="default"/>
          <w:sz w:val="18"/>
          <w:lang w:val="ru-RU"/>
        </w:rPr>
        <w:t xml:space="preserve">           </w:t>
      </w:r>
      <w:r>
        <w:rPr>
          <w:sz w:val="18"/>
        </w:rPr>
        <w:t xml:space="preserve"> №</w:t>
      </w:r>
      <w:r>
        <w:rPr>
          <w:spacing w:val="1"/>
          <w:sz w:val="18"/>
        </w:rPr>
        <w:t xml:space="preserve"> </w:t>
      </w:r>
      <w:r>
        <w:rPr>
          <w:sz w:val="18"/>
        </w:rPr>
        <w:t>323-ФЗ «Об основах охраны здоровья граждан в Российской Федерации», Правилах предоставления медицинскими организациями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 медицинских услуг, утвержденных Постановлением Правительства РФ от 11 мая 2023 г. N 736, а также следующие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понятия:</w:t>
      </w:r>
    </w:p>
    <w:p>
      <w:pPr>
        <w:pStyle w:val="6"/>
        <w:ind w:left="231" w:right="130" w:firstLine="540"/>
      </w:pPr>
      <w:r>
        <w:t>«режим лечения» – совокупность требований для пациента, устанавливаемых медицинским работником для выполнения его</w:t>
      </w:r>
      <w:r>
        <w:rPr>
          <w:spacing w:val="-42"/>
        </w:rPr>
        <w:t xml:space="preserve"> </w:t>
      </w:r>
      <w:r>
        <w:t>назначений в целях облегчения проявлений заболевания (заболеваний) либо состояний пациента, восстановления или улучшения</w:t>
      </w:r>
      <w:r>
        <w:rPr>
          <w:spacing w:val="1"/>
        </w:rPr>
        <w:t xml:space="preserve"> </w:t>
      </w:r>
      <w:r>
        <w:t>его здоровья, трудоспособности и качества жизни (в т.ч. по двигательной активности, питанию, медикаментозному лечению,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1"/>
        </w:rPr>
        <w:t xml:space="preserve"> </w:t>
      </w:r>
      <w:r>
        <w:t>врачебных</w:t>
      </w:r>
      <w:r>
        <w:rPr>
          <w:spacing w:val="1"/>
        </w:rPr>
        <w:t xml:space="preserve"> </w:t>
      </w:r>
      <w:r>
        <w:t>осмотров);</w:t>
      </w:r>
    </w:p>
    <w:p>
      <w:pPr>
        <w:pStyle w:val="6"/>
        <w:ind w:left="231" w:right="129" w:firstLine="540"/>
      </w:pPr>
      <w:r>
        <w:t>«недостаток услуги» – несоответствие услуги обязательным требованиям, предусмотренным законом либо в установленном</w:t>
      </w:r>
      <w:r>
        <w:rPr>
          <w:spacing w:val="1"/>
        </w:rPr>
        <w:t xml:space="preserve"> </w:t>
      </w:r>
      <w:r>
        <w:t>им порядке, или условиям договора (при их отсутствии или неполноте условий обычно предъявляемым требованиям), или целям,</w:t>
      </w:r>
      <w:r>
        <w:rPr>
          <w:spacing w:val="1"/>
        </w:rPr>
        <w:t xml:space="preserve"> </w:t>
      </w:r>
      <w:r>
        <w:t>для которых услуга такого рода обычно используется, или целям, о которых исполнитель был письменно поставлен в известность</w:t>
      </w:r>
      <w:r>
        <w:rPr>
          <w:spacing w:val="1"/>
        </w:rPr>
        <w:t xml:space="preserve"> </w:t>
      </w:r>
      <w:r>
        <w:t>потребителем при</w:t>
      </w:r>
      <w:r>
        <w:rPr>
          <w:spacing w:val="-1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договора.</w:t>
      </w:r>
    </w:p>
    <w:p>
      <w:pPr>
        <w:pStyle w:val="10"/>
        <w:numPr>
          <w:ilvl w:val="1"/>
          <w:numId w:val="2"/>
        </w:numPr>
        <w:pBdr>
          <w:bottom w:val="single" w:color="auto" w:sz="12" w:space="0"/>
        </w:pBdr>
        <w:tabs>
          <w:tab w:val="left" w:pos="1303"/>
        </w:tabs>
        <w:spacing w:before="0" w:after="0" w:line="240" w:lineRule="auto"/>
        <w:ind w:left="174" w:leftChars="0" w:right="123" w:firstLine="706" w:firstLineChars="0"/>
        <w:jc w:val="both"/>
        <w:rPr>
          <w:sz w:val="18"/>
        </w:rPr>
      </w:pPr>
      <w:r>
        <w:rPr>
          <w:sz w:val="18"/>
          <w:lang w:val="ru-RU"/>
        </w:rPr>
        <w:t>Услуги</w:t>
      </w:r>
      <w:r>
        <w:rPr>
          <w:rFonts w:hint="default"/>
          <w:sz w:val="18"/>
          <w:lang w:val="ru-RU"/>
        </w:rPr>
        <w:t xml:space="preserve"> оказываются лично Заказчику (в этом случае он одновременно является Пациентом) либо лицу, законным представителем которого он является (либо подчеркнуть слово «лично», либо заполнить нижеуказанные сведения):</w:t>
      </w:r>
    </w:p>
    <w:p>
      <w:pPr>
        <w:pStyle w:val="6"/>
        <w:spacing w:before="30" w:line="276" w:lineRule="auto"/>
        <w:ind w:right="129"/>
        <w:jc w:val="center"/>
        <w:rPr>
          <w:rFonts w:hint="default"/>
          <w:i/>
          <w:sz w:val="18"/>
          <w:lang w:val="ru-RU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  <w:r>
        <w:rPr>
          <w:rFonts w:hint="default"/>
          <w:i/>
          <w:sz w:val="18"/>
          <w:lang w:val="ru-RU"/>
        </w:rPr>
        <w:t xml:space="preserve">, </w:t>
      </w:r>
    </w:p>
    <w:p>
      <w:pPr>
        <w:pStyle w:val="6"/>
        <w:spacing w:before="30" w:line="276" w:lineRule="auto"/>
        <w:ind w:right="129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/>
        </w:rPr>
        <w:t>(далее - Пациент)  «______»_____________________ г. рождения</w:t>
      </w:r>
    </w:p>
    <w:p>
      <w:pPr>
        <w:pStyle w:val="10"/>
        <w:numPr>
          <w:ilvl w:val="0"/>
          <w:numId w:val="0"/>
        </w:numPr>
        <w:tabs>
          <w:tab w:val="left" w:pos="1303"/>
        </w:tabs>
        <w:spacing w:before="0" w:after="0" w:line="240" w:lineRule="auto"/>
        <w:ind w:left="938" w:leftChars="0" w:right="123" w:rightChars="0"/>
        <w:jc w:val="both"/>
        <w:rPr>
          <w:rFonts w:hint="default"/>
          <w:i/>
          <w:iCs/>
          <w:sz w:val="18"/>
          <w:lang w:val="ru-RU"/>
        </w:rPr>
      </w:pP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ab/>
      </w:r>
      <w:r>
        <w:rPr>
          <w:rFonts w:hint="default"/>
          <w:i/>
          <w:iCs/>
          <w:sz w:val="18"/>
          <w:lang w:val="ru-RU"/>
        </w:rPr>
        <w:t>(дата рождения Пациента)</w:t>
      </w:r>
    </w:p>
    <w:p>
      <w:pPr>
        <w:pStyle w:val="10"/>
        <w:numPr>
          <w:ilvl w:val="1"/>
          <w:numId w:val="2"/>
        </w:numPr>
        <w:tabs>
          <w:tab w:val="left" w:pos="1303"/>
        </w:tabs>
        <w:spacing w:before="0" w:after="0" w:line="240" w:lineRule="auto"/>
        <w:ind w:left="174" w:leftChars="0" w:right="123" w:firstLine="706" w:firstLineChars="0"/>
        <w:jc w:val="both"/>
        <w:rPr>
          <w:sz w:val="18"/>
        </w:rPr>
      </w:pPr>
      <w:r>
        <w:rPr>
          <w:sz w:val="18"/>
          <w:lang w:val="ru-RU"/>
        </w:rPr>
        <w:t>Услуги</w:t>
      </w:r>
      <w:r>
        <w:rPr>
          <w:rFonts w:hint="default"/>
          <w:sz w:val="18"/>
          <w:lang w:val="ru-RU"/>
        </w:rPr>
        <w:t xml:space="preserve"> оказываются силами врачей, сотрудников Исполнителя, в помещении, на оборудовании и материалами Исполнителя.</w:t>
      </w:r>
    </w:p>
    <w:p>
      <w:pPr>
        <w:pStyle w:val="10"/>
        <w:numPr>
          <w:ilvl w:val="1"/>
          <w:numId w:val="2"/>
        </w:numPr>
        <w:tabs>
          <w:tab w:val="left" w:pos="1248"/>
        </w:tabs>
        <w:spacing w:before="0" w:after="0" w:line="240" w:lineRule="auto"/>
        <w:ind w:left="174" w:leftChars="0" w:right="131" w:firstLine="677" w:firstLineChars="0"/>
        <w:jc w:val="both"/>
        <w:rPr>
          <w:sz w:val="18"/>
        </w:rPr>
      </w:pPr>
      <w:r>
        <w:rPr>
          <w:sz w:val="18"/>
        </w:rPr>
        <w:t>Срок оказания услуг в виде отдельных консультаций или медицинских вмешательств определяется датой оплаты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согласованным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временем приема.</w:t>
      </w:r>
    </w:p>
    <w:p>
      <w:pPr>
        <w:pStyle w:val="10"/>
        <w:numPr>
          <w:ilvl w:val="1"/>
          <w:numId w:val="2"/>
        </w:numPr>
        <w:tabs>
          <w:tab w:val="left" w:pos="1241"/>
        </w:tabs>
        <w:spacing w:before="0" w:after="0" w:line="240" w:lineRule="auto"/>
        <w:ind w:left="173" w:leftChars="0" w:right="126" w:firstLine="677" w:firstLineChars="0"/>
        <w:jc w:val="both"/>
        <w:rPr>
          <w:sz w:val="18"/>
        </w:rPr>
      </w:pPr>
      <w:r>
        <w:rPr>
          <w:sz w:val="18"/>
        </w:rPr>
        <w:t>Сроки ожидания и оказания платных медицинских услуг определяются стандартами качества оказания 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помощи, зависят от состояния здоровья Пациента, периода, необходимого для качественного и безопасного оказания 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 услуг, режима лечения, расписания работы врачей, в зависимости от индивидуального объема оказываемых услуг и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-1"/>
          <w:sz w:val="18"/>
        </w:rPr>
        <w:t xml:space="preserve"> </w:t>
      </w:r>
      <w:r>
        <w:rPr>
          <w:sz w:val="18"/>
        </w:rPr>
        <w:t>быть указаны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Плане</w:t>
      </w:r>
      <w:r>
        <w:rPr>
          <w:spacing w:val="-1"/>
          <w:sz w:val="18"/>
        </w:rPr>
        <w:t xml:space="preserve"> </w:t>
      </w:r>
      <w:r>
        <w:rPr>
          <w:sz w:val="18"/>
        </w:rPr>
        <w:t>лечения.</w:t>
      </w:r>
    </w:p>
    <w:p>
      <w:pPr>
        <w:pStyle w:val="10"/>
        <w:numPr>
          <w:ilvl w:val="1"/>
          <w:numId w:val="2"/>
        </w:numPr>
        <w:tabs>
          <w:tab w:val="left" w:pos="1239"/>
        </w:tabs>
        <w:spacing w:before="1" w:after="0" w:line="240" w:lineRule="auto"/>
        <w:ind w:left="173" w:leftChars="0" w:right="123" w:firstLine="677" w:firstLineChars="0"/>
        <w:jc w:val="both"/>
        <w:rPr>
          <w:sz w:val="18"/>
        </w:rPr>
      </w:pPr>
      <w:r>
        <w:rPr>
          <w:sz w:val="18"/>
        </w:rPr>
        <w:t>Если иное не согласовано Сторонами, срок ожидания оказания первичной</w:t>
      </w:r>
      <w:r>
        <w:rPr>
          <w:rFonts w:hint="default"/>
          <w:sz w:val="18"/>
          <w:lang w:val="ru-RU"/>
        </w:rPr>
        <w:t xml:space="preserve"> </w:t>
      </w:r>
      <w:r>
        <w:rPr>
          <w:sz w:val="18"/>
        </w:rPr>
        <w:t>медико-санитарной помощи в неотложной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 – не более 2(двух) часов, срок ожидания консультаций: врачей - не более 14 рабочих дней, врачей, имеющих степени</w:t>
      </w:r>
      <w:r>
        <w:rPr>
          <w:spacing w:val="1"/>
          <w:sz w:val="18"/>
        </w:rPr>
        <w:t xml:space="preserve"> </w:t>
      </w:r>
      <w:r>
        <w:rPr>
          <w:sz w:val="18"/>
        </w:rPr>
        <w:t>кандидата</w:t>
      </w:r>
      <w:r>
        <w:rPr>
          <w:spacing w:val="63"/>
          <w:sz w:val="18"/>
        </w:rPr>
        <w:t xml:space="preserve"> </w:t>
      </w:r>
      <w:r>
        <w:rPr>
          <w:sz w:val="18"/>
        </w:rPr>
        <w:t>наук</w:t>
      </w:r>
      <w:r>
        <w:rPr>
          <w:spacing w:val="63"/>
          <w:sz w:val="18"/>
        </w:rPr>
        <w:t xml:space="preserve"> </w:t>
      </w:r>
      <w:r>
        <w:rPr>
          <w:sz w:val="18"/>
        </w:rPr>
        <w:t>или</w:t>
      </w:r>
      <w:r>
        <w:rPr>
          <w:spacing w:val="64"/>
          <w:sz w:val="18"/>
        </w:rPr>
        <w:t xml:space="preserve"> </w:t>
      </w:r>
      <w:r>
        <w:rPr>
          <w:sz w:val="18"/>
        </w:rPr>
        <w:t>доктора</w:t>
      </w:r>
      <w:r>
        <w:rPr>
          <w:spacing w:val="64"/>
          <w:sz w:val="18"/>
        </w:rPr>
        <w:t xml:space="preserve"> </w:t>
      </w:r>
      <w:r>
        <w:rPr>
          <w:sz w:val="18"/>
        </w:rPr>
        <w:t>наук</w:t>
      </w:r>
      <w:r>
        <w:rPr>
          <w:spacing w:val="65"/>
          <w:sz w:val="18"/>
        </w:rPr>
        <w:t xml:space="preserve"> </w:t>
      </w:r>
      <w:r>
        <w:rPr>
          <w:sz w:val="18"/>
        </w:rPr>
        <w:t>–</w:t>
      </w:r>
      <w:r>
        <w:rPr>
          <w:spacing w:val="66"/>
          <w:sz w:val="18"/>
        </w:rPr>
        <w:t xml:space="preserve"> </w:t>
      </w:r>
      <w:r>
        <w:rPr>
          <w:sz w:val="18"/>
        </w:rPr>
        <w:t>до</w:t>
      </w:r>
      <w:r>
        <w:rPr>
          <w:spacing w:val="62"/>
          <w:sz w:val="18"/>
        </w:rPr>
        <w:t xml:space="preserve"> </w:t>
      </w:r>
      <w:r>
        <w:rPr>
          <w:sz w:val="18"/>
        </w:rPr>
        <w:t>30</w:t>
      </w:r>
      <w:r>
        <w:rPr>
          <w:spacing w:val="6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64"/>
          <w:sz w:val="18"/>
        </w:rPr>
        <w:t xml:space="preserve"> </w:t>
      </w:r>
      <w:r>
        <w:rPr>
          <w:sz w:val="18"/>
        </w:rPr>
        <w:t>дней,</w:t>
      </w:r>
      <w:r>
        <w:rPr>
          <w:spacing w:val="64"/>
          <w:sz w:val="18"/>
        </w:rPr>
        <w:t xml:space="preserve"> </w:t>
      </w:r>
      <w:r>
        <w:rPr>
          <w:sz w:val="18"/>
        </w:rPr>
        <w:t>срок</w:t>
      </w:r>
      <w:r>
        <w:rPr>
          <w:spacing w:val="63"/>
          <w:sz w:val="18"/>
        </w:rPr>
        <w:t xml:space="preserve"> </w:t>
      </w:r>
      <w:r>
        <w:rPr>
          <w:sz w:val="18"/>
        </w:rPr>
        <w:t>ожидания</w:t>
      </w:r>
      <w:r>
        <w:rPr>
          <w:spacing w:val="6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64"/>
          <w:sz w:val="18"/>
        </w:rPr>
        <w:t xml:space="preserve"> </w:t>
      </w:r>
      <w:r>
        <w:rPr>
          <w:sz w:val="18"/>
        </w:rPr>
        <w:t>диагностических</w:t>
      </w:r>
      <w:r>
        <w:rPr>
          <w:spacing w:val="65"/>
          <w:sz w:val="18"/>
        </w:rPr>
        <w:t xml:space="preserve"> </w:t>
      </w:r>
      <w:r>
        <w:rPr>
          <w:sz w:val="18"/>
        </w:rPr>
        <w:t>инструментальных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и лабораторных</w:t>
      </w:r>
      <w:r>
        <w:rPr>
          <w:spacing w:val="1"/>
          <w:sz w:val="18"/>
        </w:rPr>
        <w:t xml:space="preserve"> </w:t>
      </w:r>
      <w:r>
        <w:rPr>
          <w:sz w:val="18"/>
        </w:rPr>
        <w:t>исследований —</w:t>
      </w:r>
      <w:r>
        <w:rPr>
          <w:spacing w:val="1"/>
          <w:sz w:val="18"/>
        </w:rPr>
        <w:t xml:space="preserve"> </w:t>
      </w:r>
      <w:r>
        <w:rPr>
          <w:sz w:val="18"/>
        </w:rPr>
        <w:t>не более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дня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ожидания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специализированной</w:t>
      </w:r>
      <w:r>
        <w:rPr>
          <w:spacing w:val="-42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 дней</w:t>
      </w:r>
      <w:r>
        <w:rPr>
          <w:rFonts w:hint="default"/>
          <w:sz w:val="18"/>
          <w:lang w:val="ru-RU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иные</w:t>
      </w:r>
      <w:r>
        <w:rPr>
          <w:spacing w:val="-2"/>
          <w:sz w:val="18"/>
        </w:rPr>
        <w:t xml:space="preserve"> </w:t>
      </w:r>
      <w:r>
        <w:rPr>
          <w:sz w:val="18"/>
        </w:rPr>
        <w:t>виды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 вмешательств</w:t>
      </w:r>
      <w:r>
        <w:rPr>
          <w:rFonts w:hint="default"/>
          <w:sz w:val="18"/>
          <w:lang w:val="ru-RU"/>
        </w:rPr>
        <w:t xml:space="preserve"> и сроки их ожидания могут быть указаны Исполнителем на информационных стендах и на сайте Исполнителя.</w:t>
      </w:r>
    </w:p>
    <w:p>
      <w:pPr>
        <w:pStyle w:val="10"/>
        <w:numPr>
          <w:ilvl w:val="1"/>
          <w:numId w:val="2"/>
        </w:numPr>
        <w:tabs>
          <w:tab w:val="left" w:pos="1303"/>
        </w:tabs>
        <w:spacing w:before="0" w:after="0" w:line="240" w:lineRule="auto"/>
        <w:ind w:left="174" w:leftChars="0" w:right="123" w:firstLine="706" w:firstLineChars="0"/>
        <w:jc w:val="both"/>
        <w:rPr>
          <w:sz w:val="18"/>
        </w:rPr>
      </w:pPr>
      <w:r>
        <w:rPr>
          <w:sz w:val="18"/>
        </w:rPr>
        <w:t>Так</w:t>
      </w:r>
      <w:r>
        <w:rPr>
          <w:spacing w:val="1"/>
          <w:sz w:val="18"/>
        </w:rPr>
        <w:t xml:space="preserve"> </w:t>
      </w:r>
      <w:r>
        <w:rPr>
          <w:sz w:val="18"/>
        </w:rPr>
        <w:t>как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почти</w:t>
      </w:r>
      <w:r>
        <w:rPr>
          <w:spacing w:val="1"/>
          <w:sz w:val="18"/>
        </w:rPr>
        <w:t xml:space="preserve"> </w:t>
      </w:r>
      <w:r>
        <w:rPr>
          <w:sz w:val="18"/>
        </w:rPr>
        <w:t>всегда</w:t>
      </w:r>
      <w:r>
        <w:rPr>
          <w:spacing w:val="1"/>
          <w:sz w:val="18"/>
        </w:rPr>
        <w:t xml:space="preserve"> </w:t>
      </w:r>
      <w:r>
        <w:rPr>
          <w:sz w:val="18"/>
        </w:rPr>
        <w:t>носит</w:t>
      </w:r>
      <w:r>
        <w:rPr>
          <w:spacing w:val="1"/>
          <w:sz w:val="18"/>
        </w:rPr>
        <w:t xml:space="preserve"> </w:t>
      </w:r>
      <w:r>
        <w:rPr>
          <w:sz w:val="18"/>
        </w:rPr>
        <w:t>нематериальный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выражается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достижении определенного состояния здоровья, то Исполнитель, в силу специфики сферы оказания медицинских услуг, не может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сдать, а </w:t>
      </w:r>
      <w:r>
        <w:rPr>
          <w:sz w:val="18"/>
          <w:lang w:val="ru-RU"/>
        </w:rPr>
        <w:t>Заказчик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 xml:space="preserve"> – осуществить приемку такого результата. Поэтому доказательством оказания услуг по настоящему 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служит выписной эпикриз из амбулаторной карты стоматологического пациента или иная выписная медицинская документация,</w:t>
      </w:r>
      <w:r>
        <w:rPr>
          <w:spacing w:val="1"/>
          <w:sz w:val="18"/>
        </w:rPr>
        <w:t xml:space="preserve"> </w:t>
      </w:r>
      <w:r>
        <w:rPr>
          <w:sz w:val="18"/>
        </w:rPr>
        <w:t>равно</w:t>
      </w:r>
      <w:r>
        <w:rPr>
          <w:spacing w:val="1"/>
          <w:sz w:val="18"/>
        </w:rPr>
        <w:t xml:space="preserve"> </w:t>
      </w:r>
      <w:r>
        <w:rPr>
          <w:sz w:val="18"/>
        </w:rPr>
        <w:t>как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записи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дневнике</w:t>
      </w:r>
      <w:r>
        <w:rPr>
          <w:spacing w:val="1"/>
          <w:sz w:val="18"/>
        </w:rPr>
        <w:t xml:space="preserve"> </w:t>
      </w:r>
      <w:r>
        <w:rPr>
          <w:sz w:val="18"/>
        </w:rPr>
        <w:t>амбулаторной</w:t>
      </w:r>
      <w:r>
        <w:rPr>
          <w:spacing w:val="1"/>
          <w:sz w:val="18"/>
        </w:rPr>
        <w:t xml:space="preserve"> </w:t>
      </w:r>
      <w:r>
        <w:rPr>
          <w:sz w:val="18"/>
        </w:rPr>
        <w:t>карты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пациента,</w:t>
      </w:r>
      <w:r>
        <w:rPr>
          <w:spacing w:val="1"/>
          <w:sz w:val="18"/>
        </w:rPr>
        <w:t xml:space="preserve"> </w:t>
      </w:r>
      <w:r>
        <w:rPr>
          <w:sz w:val="18"/>
        </w:rPr>
        <w:t>свидетельствующие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факте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 взятых на</w:t>
      </w:r>
      <w:r>
        <w:rPr>
          <w:spacing w:val="-1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обязательств.</w:t>
      </w:r>
    </w:p>
    <w:p>
      <w:pPr>
        <w:pStyle w:val="10"/>
        <w:numPr>
          <w:ilvl w:val="1"/>
          <w:numId w:val="2"/>
        </w:numPr>
        <w:tabs>
          <w:tab w:val="left" w:pos="1315"/>
        </w:tabs>
        <w:spacing w:before="2" w:after="0" w:line="240" w:lineRule="auto"/>
        <w:ind w:left="174" w:leftChars="0" w:right="124" w:firstLine="706" w:firstLineChars="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носит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выражается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эстетических характеристиках зубопротезных и иных стоматологических конструкций, пломб, реставраций и т.п., а именно: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 их формы и цвета выбору, зафиксированному в ходе лечения</w:t>
      </w:r>
      <w:r>
        <w:rPr>
          <w:rFonts w:hint="default"/>
          <w:sz w:val="18"/>
          <w:lang w:val="ru-RU"/>
        </w:rPr>
        <w:t xml:space="preserve"> (Заказчиком) </w:t>
      </w:r>
      <w:r>
        <w:rPr>
          <w:sz w:val="18"/>
        </w:rPr>
        <w:t>Пациентом, а также его желаниям и ожиданиям, то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Исполнитель осуществляет сдачу, а </w:t>
      </w:r>
      <w:r>
        <w:rPr>
          <w:sz w:val="18"/>
          <w:lang w:val="ru-RU"/>
        </w:rPr>
        <w:t>Заказчик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 xml:space="preserve"> приемку такого результата, так как это не требует от него наличия специальных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знаний и квалификации. Приемка </w:t>
      </w:r>
      <w:r>
        <w:rPr>
          <w:sz w:val="18"/>
          <w:lang w:val="ru-RU"/>
        </w:rPr>
        <w:t>Заказчиком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Пациентом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 xml:space="preserve"> вышеуказанных критериев фиксируется в амбулаторной карте стоматологического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документации,</w:t>
      </w:r>
      <w:r>
        <w:rPr>
          <w:spacing w:val="-3"/>
          <w:sz w:val="18"/>
        </w:rPr>
        <w:t xml:space="preserve"> </w:t>
      </w:r>
      <w:r>
        <w:rPr>
          <w:sz w:val="18"/>
        </w:rPr>
        <w:t>что</w:t>
      </w:r>
      <w:r>
        <w:rPr>
          <w:spacing w:val="-1"/>
          <w:sz w:val="18"/>
        </w:rPr>
        <w:t xml:space="preserve"> </w:t>
      </w:r>
      <w:r>
        <w:rPr>
          <w:sz w:val="18"/>
        </w:rPr>
        <w:t>лишает</w:t>
      </w:r>
      <w:r>
        <w:rPr>
          <w:spacing w:val="-3"/>
          <w:sz w:val="18"/>
        </w:rPr>
        <w:t xml:space="preserve"> </w:t>
      </w:r>
      <w:r>
        <w:rPr>
          <w:spacing w:val="-3"/>
          <w:sz w:val="18"/>
          <w:lang w:val="ru-RU"/>
        </w:rPr>
        <w:t>Заказчика</w:t>
      </w:r>
      <w:r>
        <w:rPr>
          <w:rFonts w:hint="default"/>
          <w:spacing w:val="-3"/>
          <w:sz w:val="18"/>
          <w:lang w:val="ru-RU"/>
        </w:rPr>
        <w:t xml:space="preserve">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дальнейшем</w:t>
      </w:r>
      <w:r>
        <w:rPr>
          <w:spacing w:val="-2"/>
          <w:sz w:val="18"/>
        </w:rPr>
        <w:t xml:space="preserve"> </w:t>
      </w:r>
      <w:r>
        <w:rPr>
          <w:sz w:val="18"/>
        </w:rPr>
        <w:t>ссылаться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такие</w:t>
      </w:r>
      <w:r>
        <w:rPr>
          <w:spacing w:val="-4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услуги.</w:t>
      </w:r>
    </w:p>
    <w:p>
      <w:pPr>
        <w:pStyle w:val="10"/>
        <w:numPr>
          <w:ilvl w:val="1"/>
          <w:numId w:val="2"/>
        </w:numPr>
        <w:tabs>
          <w:tab w:val="left" w:pos="1303"/>
        </w:tabs>
        <w:spacing w:before="0" w:after="0" w:line="240" w:lineRule="auto"/>
        <w:ind w:left="174" w:leftChars="0" w:right="124" w:firstLine="677" w:firstLineChars="0"/>
        <w:jc w:val="both"/>
        <w:rPr>
          <w:sz w:val="18"/>
        </w:rPr>
      </w:pP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(консультации</w:t>
      </w:r>
      <w:r>
        <w:rPr>
          <w:spacing w:val="1"/>
          <w:sz w:val="18"/>
        </w:rPr>
        <w:t xml:space="preserve"> </w:t>
      </w:r>
      <w:r>
        <w:rPr>
          <w:sz w:val="18"/>
        </w:rPr>
        <w:t>врача-специалиста,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 вмешательств, этапа по Плану лечения), Исполнителем и</w:t>
      </w:r>
      <w:r>
        <w:rPr>
          <w:rFonts w:hint="default"/>
          <w:sz w:val="18"/>
          <w:lang w:val="ru-RU"/>
        </w:rPr>
        <w:t xml:space="preserve"> Заказчиком (</w:t>
      </w:r>
      <w:r>
        <w:rPr>
          <w:sz w:val="18"/>
        </w:rPr>
        <w:t>Пациентом</w:t>
      </w:r>
      <w:r>
        <w:rPr>
          <w:rFonts w:hint="default"/>
          <w:sz w:val="18"/>
          <w:lang w:val="ru-RU"/>
        </w:rPr>
        <w:t xml:space="preserve">) </w:t>
      </w:r>
      <w:r>
        <w:rPr>
          <w:sz w:val="18"/>
        </w:rPr>
        <w:t>составляется и подписывается Акт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приемки оказанных услуг. Заказчик</w:t>
      </w:r>
      <w:r>
        <w:rPr>
          <w:rFonts w:hint="default"/>
          <w:sz w:val="18"/>
          <w:lang w:val="ru-RU"/>
        </w:rPr>
        <w:t xml:space="preserve"> (Пациент</w:t>
      </w:r>
      <w:r>
        <w:rPr>
          <w:sz w:val="18"/>
        </w:rPr>
        <w:t>) обязан подписать Акт приемки оказанных услуг или немедленно представить свои</w:t>
      </w:r>
      <w:r>
        <w:rPr>
          <w:spacing w:val="1"/>
          <w:sz w:val="18"/>
        </w:rPr>
        <w:t xml:space="preserve"> </w:t>
      </w:r>
      <w:r>
        <w:rPr>
          <w:sz w:val="18"/>
        </w:rPr>
        <w:t>мотивированные возражения. В случае отказа от подписания Акта при отсутствии мотивированных возражений, Акт приемки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оказанных услуг подписывается Исполнителем в одностороннем порядке. Факт оказания медицинской услуги подтверждается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документацией.</w:t>
      </w:r>
    </w:p>
    <w:p>
      <w:pPr>
        <w:pStyle w:val="2"/>
        <w:numPr>
          <w:ilvl w:val="0"/>
          <w:numId w:val="3"/>
        </w:numPr>
        <w:tabs>
          <w:tab w:val="left" w:pos="3792"/>
        </w:tabs>
        <w:spacing w:before="82" w:after="0" w:line="240" w:lineRule="auto"/>
        <w:ind w:left="3608" w:leftChars="0" w:right="0" w:rightChars="0"/>
        <w:jc w:val="left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</w:p>
    <w:p>
      <w:pPr>
        <w:pStyle w:val="10"/>
        <w:numPr>
          <w:ilvl w:val="1"/>
          <w:numId w:val="4"/>
        </w:numPr>
        <w:tabs>
          <w:tab w:val="left" w:pos="1361"/>
        </w:tabs>
        <w:spacing w:before="122" w:after="0" w:line="240" w:lineRule="auto"/>
        <w:ind w:left="232" w:right="116" w:firstLine="706"/>
        <w:jc w:val="both"/>
        <w:rPr>
          <w:b/>
          <w:sz w:val="18"/>
        </w:rPr>
      </w:pPr>
      <w:r>
        <w:rPr>
          <w:sz w:val="18"/>
        </w:rPr>
        <w:t>Исполнитель оказывает услуги по настоящему Договору в месте осуществления деятельности по адресу: 127247,</w:t>
      </w:r>
      <w:r>
        <w:rPr>
          <w:rFonts w:hint="default"/>
          <w:sz w:val="18"/>
          <w:lang w:val="ru-RU"/>
        </w:rPr>
        <w:t xml:space="preserve">         </w:t>
      </w:r>
      <w:r>
        <w:rPr>
          <w:sz w:val="18"/>
        </w:rPr>
        <w:t xml:space="preserve"> г.</w:t>
      </w:r>
      <w:r>
        <w:rPr>
          <w:spacing w:val="1"/>
          <w:sz w:val="18"/>
        </w:rPr>
        <w:t xml:space="preserve"> </w:t>
      </w:r>
      <w:r>
        <w:rPr>
          <w:sz w:val="18"/>
        </w:rPr>
        <w:t>Москва, Дмитровское шоссе, д.90, корп.2, этаж 1, пом.2, а также в медицинских организациях, имеющих с ним соответствующие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договоры. Услуги оказываются исходя из перечня услуг, составляющих медицинскую деятельность Исполнителя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лицензией: при оказании первичной доврачебной медико-санитарной помощи в амбулаторных условиях по: анестезиологии и</w:t>
      </w:r>
      <w:r>
        <w:rPr>
          <w:spacing w:val="1"/>
          <w:sz w:val="18"/>
        </w:rPr>
        <w:t xml:space="preserve"> </w:t>
      </w:r>
      <w:r>
        <w:rPr>
          <w:sz w:val="18"/>
        </w:rPr>
        <w:t>реаниматологии;</w:t>
      </w:r>
      <w:r>
        <w:rPr>
          <w:spacing w:val="1"/>
          <w:sz w:val="18"/>
        </w:rPr>
        <w:t xml:space="preserve"> </w:t>
      </w:r>
      <w:r>
        <w:rPr>
          <w:sz w:val="18"/>
        </w:rPr>
        <w:t>рентгенологии;</w:t>
      </w:r>
      <w:r>
        <w:rPr>
          <w:spacing w:val="1"/>
          <w:sz w:val="18"/>
        </w:rPr>
        <w:t xml:space="preserve"> </w:t>
      </w:r>
      <w:r>
        <w:rPr>
          <w:sz w:val="18"/>
        </w:rPr>
        <w:t>сестринскому</w:t>
      </w:r>
      <w:r>
        <w:rPr>
          <w:spacing w:val="1"/>
          <w:sz w:val="18"/>
        </w:rPr>
        <w:t xml:space="preserve"> </w:t>
      </w:r>
      <w:r>
        <w:rPr>
          <w:sz w:val="18"/>
        </w:rPr>
        <w:t>делу;</w:t>
      </w:r>
      <w:r>
        <w:rPr>
          <w:spacing w:val="1"/>
          <w:sz w:val="18"/>
        </w:rPr>
        <w:t xml:space="preserve"> </w:t>
      </w:r>
      <w:r>
        <w:rPr>
          <w:sz w:val="18"/>
        </w:rPr>
        <w:t>стоматологии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профилактической;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первичной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специализированной медико-санитарной помощи в амбулаторных условиях по: анестезиологии и реаниматологии; 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здравоохранения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 общественному здоровью, эпидемиологии; ортодонтии: остеопатии; рентгенологии; стоматологии детской;</w:t>
      </w:r>
      <w:r>
        <w:rPr>
          <w:spacing w:val="1"/>
          <w:sz w:val="18"/>
        </w:rPr>
        <w:t xml:space="preserve"> </w:t>
      </w:r>
      <w:r>
        <w:rPr>
          <w:sz w:val="18"/>
        </w:rPr>
        <w:t>стоматологии общей практики; стоматологии ортопедической; стоматологии терапевтической; стоматологии хирургической; при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первичной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специализированной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медико-санитарной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дневного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стационара</w:t>
      </w:r>
      <w:r>
        <w:rPr>
          <w:spacing w:val="1"/>
          <w:sz w:val="18"/>
        </w:rPr>
        <w:t xml:space="preserve"> </w:t>
      </w:r>
      <w:r>
        <w:rPr>
          <w:sz w:val="18"/>
        </w:rPr>
        <w:t>по:</w:t>
      </w:r>
      <w:r>
        <w:rPr>
          <w:spacing w:val="1"/>
          <w:sz w:val="18"/>
        </w:rPr>
        <w:t xml:space="preserve"> </w:t>
      </w:r>
      <w:r>
        <w:rPr>
          <w:sz w:val="18"/>
        </w:rPr>
        <w:t>стоматологии</w:t>
      </w:r>
      <w:r>
        <w:rPr>
          <w:spacing w:val="1"/>
          <w:sz w:val="18"/>
        </w:rPr>
        <w:t xml:space="preserve"> </w:t>
      </w:r>
      <w:r>
        <w:rPr>
          <w:sz w:val="18"/>
        </w:rPr>
        <w:t>хирургической.</w:t>
      </w:r>
    </w:p>
    <w:p>
      <w:pPr>
        <w:pStyle w:val="10"/>
        <w:numPr>
          <w:ilvl w:val="1"/>
          <w:numId w:val="4"/>
        </w:numPr>
        <w:tabs>
          <w:tab w:val="left" w:pos="1361"/>
        </w:tabs>
        <w:spacing w:before="122" w:after="0" w:line="240" w:lineRule="auto"/>
        <w:ind w:left="232" w:right="116" w:firstLine="706"/>
        <w:jc w:val="both"/>
        <w:rPr>
          <w:b/>
          <w:sz w:val="18"/>
        </w:rPr>
      </w:pPr>
      <w:r>
        <w:rPr>
          <w:sz w:val="18"/>
        </w:rPr>
        <w:t>Предоставление услуг по настоящему Договору происходит в порядке предварительной записи Пациента на прием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очереди.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запись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регистратуру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Исполнителя посредством телефонной и иной </w:t>
      </w:r>
      <w:r>
        <w:rPr>
          <w:sz w:val="18"/>
          <w:lang w:val="ru-RU"/>
        </w:rPr>
        <w:t>доступной</w:t>
      </w:r>
      <w:r>
        <w:rPr>
          <w:rFonts w:hint="default"/>
          <w:sz w:val="18"/>
          <w:lang w:val="ru-RU"/>
        </w:rPr>
        <w:t xml:space="preserve"> </w:t>
      </w:r>
      <w:r>
        <w:rPr>
          <w:sz w:val="18"/>
        </w:rPr>
        <w:t>связи, включая возможность записи на прием через интернет-сайт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 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color w:val="00AFF0"/>
          <w:spacing w:val="2"/>
          <w:sz w:val="18"/>
        </w:rPr>
        <w:t xml:space="preserve"> </w:t>
      </w:r>
      <w:r>
        <w:fldChar w:fldCharType="begin"/>
      </w:r>
      <w:r>
        <w:instrText xml:space="preserve"> HYPERLINK "http://www.yniclinic.ru/" \h </w:instrText>
      </w:r>
      <w:r>
        <w:fldChar w:fldCharType="separate"/>
      </w:r>
      <w:r>
        <w:rPr>
          <w:color w:val="00AFF0"/>
          <w:sz w:val="18"/>
          <w:u w:val="single" w:color="00AFF0"/>
        </w:rPr>
        <w:t>www.yniclinic.ru</w:t>
      </w:r>
      <w:r>
        <w:rPr>
          <w:color w:val="00AFF0"/>
          <w:sz w:val="18"/>
        </w:rPr>
        <w:t>.</w:t>
      </w:r>
      <w:r>
        <w:rPr>
          <w:color w:val="00AFF0"/>
          <w:spacing w:val="-2"/>
          <w:sz w:val="18"/>
        </w:rPr>
        <w:t xml:space="preserve"> </w:t>
      </w:r>
      <w:r>
        <w:rPr>
          <w:color w:val="00AFF0"/>
          <w:spacing w:val="-2"/>
          <w:sz w:val="18"/>
        </w:rPr>
        <w:fldChar w:fldCharType="end"/>
      </w:r>
      <w:r>
        <w:rPr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регистратуры: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8-499-397-76-68.</w:t>
      </w:r>
    </w:p>
    <w:p>
      <w:pPr>
        <w:pStyle w:val="10"/>
        <w:numPr>
          <w:ilvl w:val="1"/>
          <w:numId w:val="4"/>
        </w:numPr>
        <w:tabs>
          <w:tab w:val="left" w:pos="1361"/>
        </w:tabs>
        <w:spacing w:before="0" w:after="0" w:line="240" w:lineRule="auto"/>
        <w:ind w:left="231" w:right="122" w:firstLine="706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 услуг по экстренным показаниям для устранения угрозы его жизни, при внезапных острых заболеваниях, состояниях,</w:t>
      </w:r>
      <w:r>
        <w:rPr>
          <w:spacing w:val="1"/>
          <w:sz w:val="18"/>
        </w:rPr>
        <w:t xml:space="preserve"> </w:t>
      </w:r>
      <w:r>
        <w:rPr>
          <w:sz w:val="18"/>
        </w:rPr>
        <w:t>обострениях</w:t>
      </w:r>
      <w:r>
        <w:rPr>
          <w:spacing w:val="-2"/>
          <w:sz w:val="18"/>
        </w:rPr>
        <w:t xml:space="preserve"> </w:t>
      </w:r>
      <w:r>
        <w:rPr>
          <w:sz w:val="18"/>
        </w:rPr>
        <w:t>хронических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заболеваний,</w:t>
      </w:r>
      <w:r>
        <w:rPr>
          <w:spacing w:val="-2"/>
          <w:sz w:val="18"/>
        </w:rPr>
        <w:t xml:space="preserve"> </w:t>
      </w:r>
      <w:r>
        <w:rPr>
          <w:sz w:val="18"/>
        </w:rPr>
        <w:t>то</w:t>
      </w:r>
      <w:r>
        <w:rPr>
          <w:spacing w:val="-1"/>
          <w:sz w:val="18"/>
        </w:rPr>
        <w:t xml:space="preserve"> </w:t>
      </w:r>
      <w:r>
        <w:rPr>
          <w:sz w:val="18"/>
        </w:rPr>
        <w:t>такие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оказываются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1"/>
          <w:sz w:val="18"/>
        </w:rPr>
        <w:t xml:space="preserve"> </w:t>
      </w:r>
      <w:r>
        <w:rPr>
          <w:sz w:val="18"/>
        </w:rPr>
        <w:t>незамедлительно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взимания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платы.</w:t>
      </w:r>
    </w:p>
    <w:p>
      <w:pPr>
        <w:pStyle w:val="10"/>
        <w:numPr>
          <w:ilvl w:val="1"/>
          <w:numId w:val="4"/>
        </w:numPr>
        <w:tabs>
          <w:tab w:val="left" w:pos="1361"/>
        </w:tabs>
        <w:spacing w:before="0" w:after="0" w:line="240" w:lineRule="auto"/>
        <w:ind w:left="232" w:right="121" w:firstLine="706"/>
        <w:jc w:val="both"/>
        <w:rPr>
          <w:sz w:val="18"/>
        </w:rPr>
      </w:pPr>
      <w:r>
        <w:rPr>
          <w:sz w:val="18"/>
        </w:rPr>
        <w:t>Медицинские услуги в рамках настоящего Договора оказываются при наличии соответствующих заявлений и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добровольных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согласий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(Законного представителя Пациента)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медицинские</w:t>
      </w:r>
      <w:r>
        <w:rPr>
          <w:spacing w:val="1"/>
          <w:sz w:val="18"/>
        </w:rPr>
        <w:t xml:space="preserve"> </w:t>
      </w:r>
      <w:r>
        <w:rPr>
          <w:sz w:val="18"/>
        </w:rPr>
        <w:t>вмешательства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>
      <w:pPr>
        <w:pStyle w:val="6"/>
        <w:spacing w:before="2"/>
        <w:ind w:left="0"/>
        <w:jc w:val="left"/>
        <w:rPr>
          <w:sz w:val="21"/>
        </w:rPr>
      </w:pPr>
    </w:p>
    <w:p>
      <w:pPr>
        <w:pStyle w:val="2"/>
        <w:numPr>
          <w:ilvl w:val="0"/>
          <w:numId w:val="3"/>
        </w:numPr>
        <w:tabs>
          <w:tab w:val="left" w:pos="4093"/>
        </w:tabs>
        <w:spacing w:before="1" w:after="0" w:line="240" w:lineRule="auto"/>
        <w:ind w:left="3608" w:leftChars="0" w:right="0" w:rightChars="0" w:firstLine="0" w:firstLineChars="0"/>
        <w:jc w:val="left"/>
      </w:pP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ОПЛАТЫ</w:t>
      </w:r>
    </w:p>
    <w:p>
      <w:pPr>
        <w:pStyle w:val="10"/>
        <w:numPr>
          <w:ilvl w:val="1"/>
          <w:numId w:val="5"/>
        </w:numPr>
        <w:tabs>
          <w:tab w:val="left" w:pos="1361"/>
        </w:tabs>
        <w:spacing w:before="121" w:after="0" w:line="240" w:lineRule="auto"/>
        <w:ind w:left="204" w:leftChars="0" w:right="118" w:firstLine="706" w:firstLineChars="0"/>
        <w:jc w:val="both"/>
        <w:rPr>
          <w:sz w:val="18"/>
          <w:highlight w:val="none"/>
        </w:rPr>
      </w:pPr>
      <w:r>
        <w:rPr>
          <w:sz w:val="18"/>
          <w:highlight w:val="none"/>
          <w:lang w:val="ru-RU"/>
        </w:rPr>
        <w:t>Стоимость</w:t>
      </w:r>
      <w:r>
        <w:rPr>
          <w:rFonts w:hint="default"/>
          <w:sz w:val="18"/>
          <w:highlight w:val="none"/>
          <w:lang w:val="ru-RU"/>
        </w:rPr>
        <w:t xml:space="preserve"> договора складывается из стоимости всех оказанных по настоящему Договору медицинских услуг.</w:t>
      </w:r>
    </w:p>
    <w:p>
      <w:pPr>
        <w:pStyle w:val="10"/>
        <w:numPr>
          <w:ilvl w:val="1"/>
          <w:numId w:val="5"/>
        </w:numPr>
        <w:tabs>
          <w:tab w:val="left" w:pos="1361"/>
        </w:tabs>
        <w:spacing w:before="121" w:after="0" w:line="240" w:lineRule="auto"/>
        <w:ind w:left="204" w:leftChars="0" w:right="118" w:firstLine="706" w:firstLineChars="0"/>
        <w:jc w:val="both"/>
        <w:rPr>
          <w:sz w:val="18"/>
          <w:highlight w:val="none"/>
        </w:rPr>
      </w:pPr>
      <w:r>
        <w:rPr>
          <w:sz w:val="18"/>
          <w:highlight w:val="none"/>
        </w:rPr>
        <w:t>Медицинские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услуги,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предоставляемые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Исполнителем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по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настоящему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Договору,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оплачиваются</w:t>
      </w:r>
      <w:r>
        <w:rPr>
          <w:spacing w:val="1"/>
          <w:sz w:val="18"/>
          <w:highlight w:val="none"/>
        </w:rPr>
        <w:t xml:space="preserve"> </w:t>
      </w:r>
      <w:r>
        <w:rPr>
          <w:spacing w:val="1"/>
          <w:sz w:val="18"/>
          <w:highlight w:val="none"/>
          <w:lang w:val="ru-RU"/>
        </w:rPr>
        <w:t>Заказчиком</w:t>
      </w:r>
      <w:r>
        <w:rPr>
          <w:rFonts w:hint="default"/>
          <w:spacing w:val="1"/>
          <w:sz w:val="18"/>
          <w:highlight w:val="none"/>
          <w:lang w:val="ru-RU"/>
        </w:rPr>
        <w:t xml:space="preserve"> (Пациентом) </w:t>
      </w:r>
      <w:r>
        <w:rPr>
          <w:sz w:val="18"/>
          <w:highlight w:val="none"/>
        </w:rPr>
        <w:t>по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 xml:space="preserve">действующему прейскуранту Исполнителя на момент оказания услуги </w:t>
      </w:r>
      <w:r>
        <w:rPr>
          <w:sz w:val="18"/>
          <w:highlight w:val="none"/>
          <w:lang w:val="ru-RU"/>
        </w:rPr>
        <w:t>Пациенту</w:t>
      </w:r>
      <w:r>
        <w:rPr>
          <w:rFonts w:hint="default"/>
          <w:sz w:val="18"/>
          <w:highlight w:val="none"/>
          <w:lang w:val="ru-RU"/>
        </w:rPr>
        <w:t xml:space="preserve"> </w:t>
      </w:r>
      <w:r>
        <w:rPr>
          <w:sz w:val="18"/>
          <w:highlight w:val="none"/>
        </w:rPr>
        <w:t>и могут оказываться как в разовом (ситуативном) порядке,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так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и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в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рамках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плана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лечения.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Стоимость,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согласуемого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с</w:t>
      </w:r>
      <w:r>
        <w:rPr>
          <w:spacing w:val="1"/>
          <w:sz w:val="18"/>
          <w:highlight w:val="none"/>
        </w:rPr>
        <w:t xml:space="preserve"> </w:t>
      </w:r>
      <w:r>
        <w:rPr>
          <w:spacing w:val="1"/>
          <w:sz w:val="18"/>
          <w:highlight w:val="none"/>
          <w:lang w:val="ru-RU"/>
        </w:rPr>
        <w:t>Заказчиком</w:t>
      </w:r>
      <w:r>
        <w:rPr>
          <w:rFonts w:hint="default"/>
          <w:spacing w:val="1"/>
          <w:sz w:val="18"/>
          <w:highlight w:val="none"/>
          <w:lang w:val="ru-RU"/>
        </w:rPr>
        <w:t xml:space="preserve"> (Пациентом) 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плана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лечения,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отражается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в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амбулаторной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карте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стоматологического пациента (иной медицинской документации) и действует в течение шести месяцев с учетом п. 3.</w:t>
      </w:r>
      <w:r>
        <w:rPr>
          <w:rFonts w:hint="default"/>
          <w:sz w:val="18"/>
          <w:highlight w:val="none"/>
          <w:lang w:val="ru-RU"/>
        </w:rPr>
        <w:t>3</w:t>
      </w:r>
      <w:r>
        <w:rPr>
          <w:sz w:val="18"/>
          <w:highlight w:val="none"/>
        </w:rPr>
        <w:t xml:space="preserve"> Договора, а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далее неоплаченная часть стоимости лечения будет пересчитана по действующему прейскуранту Исполнителя на момент оказания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услуги. План лечения является наиболее вероятным, но не исключена возможность возникновения обстоятельств, которые смогут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повлечь изменение плана лечения по медицинским показаниям и (или) иным причинам, а, следовательно, и его стоимости. Также,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может возникнуть необходимость в проведении дополнительных медицинских вмешательств для обеспечения безопасности и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надлежащего качества намеченных медицинских услуг. Такие изменения и дополнения оказываемых медицинских услуг подлежат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 xml:space="preserve">оплате </w:t>
      </w:r>
      <w:r>
        <w:rPr>
          <w:sz w:val="18"/>
          <w:highlight w:val="none"/>
          <w:lang w:val="ru-RU"/>
        </w:rPr>
        <w:t>Заказчиком</w:t>
      </w:r>
      <w:r>
        <w:rPr>
          <w:rFonts w:hint="default"/>
          <w:sz w:val="18"/>
          <w:highlight w:val="none"/>
          <w:lang w:val="ru-RU"/>
        </w:rPr>
        <w:t xml:space="preserve"> (Пациентом)</w:t>
      </w:r>
      <w:r>
        <w:rPr>
          <w:sz w:val="18"/>
          <w:highlight w:val="none"/>
        </w:rPr>
        <w:t xml:space="preserve"> при условии предварительного получения его согласия, а также без получения такового в случае, указанном в п.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4.3.4.</w:t>
      </w:r>
    </w:p>
    <w:p>
      <w:pPr>
        <w:pStyle w:val="10"/>
        <w:numPr>
          <w:ilvl w:val="1"/>
          <w:numId w:val="5"/>
        </w:numPr>
        <w:tabs>
          <w:tab w:val="left" w:pos="1227"/>
        </w:tabs>
        <w:spacing w:before="2" w:after="0" w:line="207" w:lineRule="exact"/>
        <w:ind w:left="1198" w:leftChars="0" w:right="0" w:hanging="318" w:firstLineChars="0"/>
        <w:jc w:val="both"/>
        <w:rPr>
          <w:sz w:val="18"/>
        </w:rPr>
      </w:pPr>
      <w:r>
        <w:rPr>
          <w:sz w:val="18"/>
          <w:highlight w:val="none"/>
          <w:lang w:val="ru-RU"/>
        </w:rPr>
        <w:t>Порядок</w:t>
      </w:r>
      <w:r>
        <w:rPr>
          <w:rFonts w:hint="default"/>
          <w:sz w:val="18"/>
          <w:highlight w:val="none"/>
          <w:lang w:val="ru-RU"/>
        </w:rPr>
        <w:t xml:space="preserve"> оплаты по нас</w:t>
      </w:r>
      <w:r>
        <w:rPr>
          <w:rFonts w:hint="default"/>
          <w:sz w:val="18"/>
          <w:lang w:val="ru-RU"/>
        </w:rPr>
        <w:t>тоящему Договору</w:t>
      </w:r>
      <w:r>
        <w:rPr>
          <w:sz w:val="18"/>
        </w:rPr>
        <w:t>:</w:t>
      </w:r>
    </w:p>
    <w:p>
      <w:pPr>
        <w:pStyle w:val="10"/>
        <w:numPr>
          <w:ilvl w:val="2"/>
          <w:numId w:val="5"/>
        </w:numPr>
        <w:tabs>
          <w:tab w:val="left" w:pos="1646"/>
        </w:tabs>
        <w:spacing w:before="0" w:after="0" w:line="240" w:lineRule="auto"/>
        <w:ind w:left="232" w:right="123" w:firstLine="857"/>
        <w:jc w:val="both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консультаций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вмешательств,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осуществляется </w:t>
      </w:r>
      <w:r>
        <w:rPr>
          <w:sz w:val="18"/>
          <w:lang w:val="ru-RU"/>
        </w:rPr>
        <w:t>Заказчиком</w:t>
      </w:r>
      <w:r>
        <w:rPr>
          <w:rFonts w:hint="default"/>
          <w:sz w:val="18"/>
          <w:lang w:val="ru-RU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дня оказания услуги</w:t>
      </w:r>
      <w:r>
        <w:rPr>
          <w:rFonts w:hint="default"/>
          <w:sz w:val="18"/>
          <w:lang w:val="ru-RU"/>
        </w:rPr>
        <w:t xml:space="preserve"> Пациенту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если</w:t>
      </w:r>
      <w:r>
        <w:rPr>
          <w:spacing w:val="-2"/>
          <w:sz w:val="18"/>
        </w:rPr>
        <w:t xml:space="preserve"> </w:t>
      </w:r>
      <w:r>
        <w:rPr>
          <w:sz w:val="18"/>
        </w:rPr>
        <w:t>иное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дополнительно не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согласовано Сторонами.</w:t>
      </w:r>
    </w:p>
    <w:p>
      <w:pPr>
        <w:pStyle w:val="10"/>
        <w:numPr>
          <w:ilvl w:val="2"/>
          <w:numId w:val="5"/>
        </w:numPr>
        <w:tabs>
          <w:tab w:val="left" w:pos="1564"/>
        </w:tabs>
        <w:spacing w:before="0" w:after="0" w:line="240" w:lineRule="auto"/>
        <w:ind w:left="232" w:right="124" w:firstLine="857"/>
        <w:jc w:val="both"/>
        <w:rPr>
          <w:sz w:val="18"/>
        </w:rPr>
      </w:pPr>
      <w:r>
        <w:rPr>
          <w:sz w:val="18"/>
        </w:rPr>
        <w:t>Оплата ортопедического лечения осуществляется следующим образом: 50% авансом в день выставления счета,</w:t>
      </w:r>
      <w:r>
        <w:rPr>
          <w:spacing w:val="1"/>
          <w:sz w:val="18"/>
        </w:rPr>
        <w:t xml:space="preserve"> </w:t>
      </w:r>
      <w:r>
        <w:rPr>
          <w:sz w:val="18"/>
        </w:rPr>
        <w:t>50% в</w:t>
      </w:r>
      <w:r>
        <w:rPr>
          <w:spacing w:val="-1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услуги.</w:t>
      </w:r>
    </w:p>
    <w:p>
      <w:pPr>
        <w:pStyle w:val="10"/>
        <w:numPr>
          <w:ilvl w:val="2"/>
          <w:numId w:val="5"/>
        </w:numPr>
        <w:tabs>
          <w:tab w:val="left" w:pos="1598"/>
        </w:tabs>
        <w:spacing w:before="0" w:after="0" w:line="240" w:lineRule="auto"/>
        <w:ind w:left="232" w:right="123" w:firstLine="857"/>
        <w:jc w:val="both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ортодонтические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первичной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1"/>
          <w:sz w:val="18"/>
        </w:rPr>
        <w:t xml:space="preserve"> </w:t>
      </w:r>
      <w:r>
        <w:rPr>
          <w:sz w:val="18"/>
        </w:rPr>
        <w:t>ортодонтических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100-процентной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предоплаты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1"/>
          <w:sz w:val="18"/>
        </w:rPr>
        <w:t xml:space="preserve"> </w:t>
      </w:r>
      <w:r>
        <w:rPr>
          <w:sz w:val="18"/>
        </w:rPr>
        <w:t>суммы,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Плане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оформления,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45"/>
          <w:sz w:val="18"/>
        </w:rPr>
        <w:t xml:space="preserve"> </w:t>
      </w:r>
      <w:r>
        <w:rPr>
          <w:sz w:val="18"/>
        </w:rPr>
        <w:t>иное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согласовано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Сторонами.</w:t>
      </w:r>
    </w:p>
    <w:p>
      <w:pPr>
        <w:pStyle w:val="10"/>
        <w:numPr>
          <w:ilvl w:val="2"/>
          <w:numId w:val="5"/>
        </w:numPr>
        <w:tabs>
          <w:tab w:val="left" w:pos="1608"/>
        </w:tabs>
        <w:spacing w:before="0" w:after="0" w:line="240" w:lineRule="auto"/>
        <w:ind w:left="232" w:right="121" w:firstLine="857"/>
        <w:jc w:val="both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осмотров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наблюдения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коррекции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ортодонтических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оплачивается отдельно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приема.</w:t>
      </w:r>
    </w:p>
    <w:p>
      <w:pPr>
        <w:pStyle w:val="10"/>
        <w:numPr>
          <w:ilvl w:val="2"/>
          <w:numId w:val="5"/>
        </w:numPr>
        <w:tabs>
          <w:tab w:val="left" w:pos="1586"/>
        </w:tabs>
        <w:spacing w:before="0" w:after="0" w:line="240" w:lineRule="auto"/>
        <w:ind w:left="232" w:right="120" w:firstLine="857"/>
        <w:jc w:val="both"/>
        <w:rPr>
          <w:sz w:val="18"/>
        </w:rPr>
      </w:pPr>
      <w:r>
        <w:rPr>
          <w:sz w:val="18"/>
        </w:rPr>
        <w:t>Оплата ретенционных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аппаратов,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ортодонтического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аппарата,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отдельно по</w:t>
      </w:r>
      <w:r>
        <w:rPr>
          <w:spacing w:val="1"/>
          <w:sz w:val="18"/>
        </w:rPr>
        <w:t xml:space="preserve"> </w:t>
      </w:r>
      <w:r>
        <w:rPr>
          <w:sz w:val="18"/>
        </w:rPr>
        <w:t>цене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снятия ортодонтического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аппарата.</w:t>
      </w:r>
    </w:p>
    <w:p>
      <w:pPr>
        <w:pStyle w:val="10"/>
        <w:numPr>
          <w:ilvl w:val="1"/>
          <w:numId w:val="5"/>
        </w:numPr>
        <w:tabs>
          <w:tab w:val="left" w:pos="1307"/>
        </w:tabs>
        <w:spacing w:before="0" w:after="0" w:line="240" w:lineRule="auto"/>
        <w:ind w:left="204" w:leftChars="0" w:right="123" w:firstLine="708" w:firstLineChars="0"/>
        <w:jc w:val="both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Плану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индивидуальному</w:t>
      </w:r>
      <w:r>
        <w:rPr>
          <w:spacing w:val="1"/>
          <w:sz w:val="18"/>
        </w:rPr>
        <w:t xml:space="preserve"> </w:t>
      </w:r>
      <w:r>
        <w:rPr>
          <w:sz w:val="18"/>
        </w:rPr>
        <w:t>графику,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согласованному Сторонами путем включения в План лечения либо подписанием Дополнительного соглашения к 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>
      <w:pPr>
        <w:pStyle w:val="10"/>
        <w:numPr>
          <w:ilvl w:val="2"/>
          <w:numId w:val="5"/>
        </w:numPr>
        <w:tabs>
          <w:tab w:val="left" w:pos="1483"/>
        </w:tabs>
        <w:spacing w:before="1" w:after="0" w:line="207" w:lineRule="exact"/>
        <w:ind w:left="1482" w:right="0" w:hanging="452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этом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соблюдены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условия,</w:t>
      </w:r>
      <w:r>
        <w:rPr>
          <w:spacing w:val="-3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иное</w:t>
      </w:r>
      <w:r>
        <w:rPr>
          <w:spacing w:val="-4"/>
          <w:sz w:val="18"/>
        </w:rPr>
        <w:t xml:space="preserve"> </w:t>
      </w:r>
      <w:r>
        <w:rPr>
          <w:sz w:val="18"/>
        </w:rPr>
        <w:t>письменно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согласовано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Сторонами:</w:t>
      </w:r>
    </w:p>
    <w:p>
      <w:pPr>
        <w:pStyle w:val="10"/>
        <w:numPr>
          <w:ilvl w:val="2"/>
          <w:numId w:val="5"/>
        </w:numPr>
        <w:tabs>
          <w:tab w:val="left" w:pos="1482"/>
        </w:tabs>
        <w:spacing w:before="0" w:after="0" w:line="206" w:lineRule="exact"/>
        <w:ind w:left="1481" w:right="0" w:hanging="451"/>
        <w:jc w:val="lef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лечения оплачивается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2"/>
          <w:sz w:val="18"/>
        </w:rPr>
        <w:t xml:space="preserve"> </w:t>
      </w:r>
      <w:r>
        <w:rPr>
          <w:sz w:val="18"/>
        </w:rPr>
        <w:t>35%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суммы</w:t>
      </w:r>
      <w:r>
        <w:rPr>
          <w:spacing w:val="-2"/>
          <w:sz w:val="18"/>
        </w:rPr>
        <w:t xml:space="preserve"> </w:t>
      </w:r>
      <w:r>
        <w:rPr>
          <w:sz w:val="18"/>
        </w:rPr>
        <w:t>лечения;</w:t>
      </w:r>
    </w:p>
    <w:p>
      <w:pPr>
        <w:pStyle w:val="10"/>
        <w:numPr>
          <w:ilvl w:val="2"/>
          <w:numId w:val="5"/>
        </w:numPr>
        <w:tabs>
          <w:tab w:val="left" w:pos="1482"/>
        </w:tabs>
        <w:spacing w:before="0" w:after="0" w:line="206" w:lineRule="exact"/>
        <w:ind w:left="1481" w:right="0" w:hanging="451"/>
        <w:jc w:val="lef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осуществляются</w:t>
      </w:r>
      <w:r>
        <w:rPr>
          <w:spacing w:val="-1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  <w:r>
        <w:rPr>
          <w:spacing w:val="-3"/>
          <w:sz w:val="18"/>
        </w:rPr>
        <w:t xml:space="preserve"> </w:t>
      </w:r>
      <w:r>
        <w:rPr>
          <w:sz w:val="18"/>
        </w:rPr>
        <w:t>общей</w:t>
      </w:r>
      <w:r>
        <w:rPr>
          <w:spacing w:val="-4"/>
          <w:sz w:val="18"/>
        </w:rPr>
        <w:t xml:space="preserve"> </w:t>
      </w:r>
      <w:r>
        <w:rPr>
          <w:sz w:val="18"/>
        </w:rPr>
        <w:t>суммы;</w:t>
      </w:r>
    </w:p>
    <w:p>
      <w:pPr>
        <w:pStyle w:val="10"/>
        <w:numPr>
          <w:ilvl w:val="2"/>
          <w:numId w:val="5"/>
        </w:numPr>
        <w:tabs>
          <w:tab w:val="left" w:pos="1530"/>
        </w:tabs>
        <w:spacing w:before="0" w:after="0" w:line="240" w:lineRule="auto"/>
        <w:ind w:left="232" w:right="124" w:firstLine="799"/>
        <w:jc w:val="both"/>
        <w:rPr>
          <w:sz w:val="18"/>
        </w:rPr>
      </w:pPr>
      <w:r>
        <w:rPr>
          <w:sz w:val="18"/>
        </w:rPr>
        <w:t>Последний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менее</w:t>
      </w:r>
      <w:r>
        <w:rPr>
          <w:spacing w:val="1"/>
          <w:sz w:val="18"/>
        </w:rPr>
        <w:t xml:space="preserve"> </w:t>
      </w:r>
      <w:r>
        <w:rPr>
          <w:sz w:val="18"/>
        </w:rPr>
        <w:t>15%</w:t>
      </w:r>
      <w:r>
        <w:rPr>
          <w:spacing w:val="1"/>
          <w:sz w:val="18"/>
        </w:rPr>
        <w:t xml:space="preserve"> </w:t>
      </w:r>
      <w:r>
        <w:rPr>
          <w:sz w:val="18"/>
        </w:rPr>
        <w:t>общей</w:t>
      </w:r>
      <w:r>
        <w:rPr>
          <w:spacing w:val="1"/>
          <w:sz w:val="18"/>
        </w:rPr>
        <w:t xml:space="preserve"> </w:t>
      </w:r>
      <w:r>
        <w:rPr>
          <w:sz w:val="18"/>
        </w:rPr>
        <w:t>суммы.</w:t>
      </w:r>
      <w:r>
        <w:rPr>
          <w:spacing w:val="1"/>
          <w:sz w:val="18"/>
        </w:rPr>
        <w:t xml:space="preserve"> </w:t>
      </w:r>
      <w:r>
        <w:rPr>
          <w:sz w:val="18"/>
        </w:rPr>
        <w:t>Датой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последнего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день</w:t>
      </w:r>
      <w:r>
        <w:rPr>
          <w:spacing w:val="-42"/>
          <w:sz w:val="18"/>
        </w:rPr>
        <w:t xml:space="preserve"> </w:t>
      </w:r>
      <w:r>
        <w:rPr>
          <w:sz w:val="18"/>
        </w:rPr>
        <w:t>оказания услуг в</w:t>
      </w:r>
      <w:r>
        <w:rPr>
          <w:spacing w:val="-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объеме.</w:t>
      </w:r>
    </w:p>
    <w:p>
      <w:pPr>
        <w:pStyle w:val="10"/>
        <w:numPr>
          <w:ilvl w:val="1"/>
          <w:numId w:val="5"/>
        </w:numPr>
        <w:tabs>
          <w:tab w:val="left" w:pos="1313"/>
        </w:tabs>
        <w:spacing w:before="1" w:after="0" w:line="240" w:lineRule="auto"/>
        <w:ind w:left="204" w:leftChars="0" w:right="125" w:firstLine="708" w:firstLineChars="0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внести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согласованном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размере.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досрочного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делается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перерасчет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понесенные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 затраты и</w:t>
      </w:r>
      <w:r>
        <w:rPr>
          <w:spacing w:val="-1"/>
          <w:sz w:val="18"/>
        </w:rPr>
        <w:t xml:space="preserve"> </w:t>
      </w:r>
      <w:r>
        <w:rPr>
          <w:sz w:val="18"/>
        </w:rPr>
        <w:t>осуществляется возврат остатка</w:t>
      </w:r>
      <w:r>
        <w:rPr>
          <w:spacing w:val="-1"/>
          <w:sz w:val="18"/>
        </w:rPr>
        <w:t xml:space="preserve"> </w:t>
      </w:r>
      <w:r>
        <w:rPr>
          <w:sz w:val="18"/>
        </w:rPr>
        <w:t>предоплаты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Заказчику.</w:t>
      </w:r>
    </w:p>
    <w:p>
      <w:pPr>
        <w:pStyle w:val="10"/>
        <w:numPr>
          <w:ilvl w:val="1"/>
          <w:numId w:val="5"/>
        </w:numPr>
        <w:tabs>
          <w:tab w:val="left" w:pos="1282"/>
        </w:tabs>
        <w:spacing w:before="0" w:after="0" w:line="240" w:lineRule="auto"/>
        <w:ind w:left="204" w:leftChars="0" w:right="117" w:firstLine="722" w:firstLineChars="0"/>
        <w:jc w:val="both"/>
        <w:rPr>
          <w:sz w:val="18"/>
        </w:rPr>
      </w:pPr>
      <w:r>
        <w:rPr>
          <w:sz w:val="18"/>
        </w:rPr>
        <w:t>Оплата за оказание медицинских услуг по настоящему Договору наличными денежными средствами производится в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кассу ООО «Центр </w:t>
      </w:r>
      <w:r>
        <w:rPr>
          <w:sz w:val="18"/>
          <w:lang w:val="ru-RU"/>
        </w:rPr>
        <w:t>с</w:t>
      </w:r>
      <w:r>
        <w:rPr>
          <w:sz w:val="18"/>
        </w:rPr>
        <w:t xml:space="preserve">овременной </w:t>
      </w:r>
      <w:r>
        <w:rPr>
          <w:sz w:val="18"/>
          <w:lang w:val="ru-RU"/>
        </w:rPr>
        <w:t>м</w:t>
      </w:r>
      <w:r>
        <w:rPr>
          <w:sz w:val="18"/>
        </w:rPr>
        <w:t>едицины Униклиник» с выдачей Пациенту документа, подтверждающего оплату. Оплата за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 медицинских услуг по настоящему Договору в безналичном порядке производится путем перечисления денежных средств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-1"/>
          <w:sz w:val="18"/>
        </w:rPr>
        <w:t xml:space="preserve"> </w:t>
      </w:r>
      <w:r>
        <w:rPr>
          <w:sz w:val="18"/>
        </w:rPr>
        <w:t>счет Исполнителя</w:t>
      </w:r>
      <w:r>
        <w:rPr>
          <w:rFonts w:hint="default"/>
          <w:sz w:val="18"/>
          <w:lang w:val="ru-RU"/>
        </w:rPr>
        <w:t xml:space="preserve"> с использованием платёжного терминала Исполнителя и банковских карт, с предоставлением документа подтверждающего оплату.</w:t>
      </w:r>
    </w:p>
    <w:p>
      <w:pPr>
        <w:pStyle w:val="10"/>
        <w:numPr>
          <w:ilvl w:val="1"/>
          <w:numId w:val="5"/>
        </w:numPr>
        <w:tabs>
          <w:tab w:val="left" w:pos="1308"/>
        </w:tabs>
        <w:spacing w:before="0" w:after="0" w:line="240" w:lineRule="auto"/>
        <w:ind w:left="220" w:leftChars="100" w:right="122" w:firstLine="676" w:firstLineChars="376"/>
        <w:jc w:val="both"/>
        <w:rPr>
          <w:color w:val="auto"/>
          <w:sz w:val="18"/>
        </w:rPr>
      </w:pPr>
      <w:r>
        <w:rPr>
          <w:color w:val="auto"/>
          <w:sz w:val="18"/>
        </w:rPr>
        <w:t>Исполнитель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информирует</w:t>
      </w:r>
      <w:r>
        <w:rPr>
          <w:rFonts w:hint="default"/>
          <w:color w:val="auto"/>
          <w:sz w:val="18"/>
          <w:lang w:val="ru-RU"/>
        </w:rPr>
        <w:t xml:space="preserve"> Заказчика (</w:t>
      </w:r>
      <w:r>
        <w:rPr>
          <w:color w:val="auto"/>
          <w:sz w:val="18"/>
        </w:rPr>
        <w:t>Пациента</w:t>
      </w:r>
      <w:r>
        <w:rPr>
          <w:rFonts w:hint="default"/>
          <w:color w:val="auto"/>
          <w:sz w:val="18"/>
          <w:lang w:val="ru-RU"/>
        </w:rPr>
        <w:t>)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возможности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получения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медицинской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помощи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в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рамках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программы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государственных гарантий бесплатного оказания гражданам медицинской помощи и территориальных программ государственных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гарантий</w:t>
      </w:r>
      <w:r>
        <w:rPr>
          <w:color w:val="auto"/>
          <w:spacing w:val="-2"/>
          <w:sz w:val="18"/>
        </w:rPr>
        <w:t xml:space="preserve"> </w:t>
      </w:r>
      <w:r>
        <w:rPr>
          <w:color w:val="auto"/>
          <w:sz w:val="18"/>
        </w:rPr>
        <w:t>бесплатного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оказания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гражданам медицинской</w:t>
      </w:r>
      <w:r>
        <w:rPr>
          <w:color w:val="auto"/>
          <w:spacing w:val="-1"/>
          <w:sz w:val="18"/>
        </w:rPr>
        <w:t xml:space="preserve"> </w:t>
      </w:r>
      <w:r>
        <w:rPr>
          <w:color w:val="auto"/>
          <w:sz w:val="18"/>
        </w:rPr>
        <w:t>помощи.</w:t>
      </w:r>
    </w:p>
    <w:p>
      <w:pPr>
        <w:pStyle w:val="10"/>
        <w:numPr>
          <w:ilvl w:val="1"/>
          <w:numId w:val="5"/>
        </w:numPr>
        <w:spacing w:before="0" w:after="0" w:line="207" w:lineRule="exact"/>
        <w:ind w:left="220" w:leftChars="100" w:right="0" w:firstLine="676" w:firstLineChars="376"/>
        <w:jc w:val="both"/>
        <w:rPr>
          <w:color w:val="auto"/>
          <w:sz w:val="18"/>
        </w:rPr>
      </w:pPr>
      <w:r>
        <w:rPr>
          <w:color w:val="auto"/>
          <w:sz w:val="18"/>
        </w:rPr>
        <w:t>Излишне</w:t>
      </w:r>
      <w:r>
        <w:rPr>
          <w:color w:val="auto"/>
          <w:spacing w:val="-5"/>
          <w:sz w:val="18"/>
        </w:rPr>
        <w:t xml:space="preserve"> </w:t>
      </w:r>
      <w:r>
        <w:rPr>
          <w:color w:val="auto"/>
          <w:sz w:val="18"/>
        </w:rPr>
        <w:t>оплаченные</w:t>
      </w:r>
      <w:r>
        <w:rPr>
          <w:color w:val="auto"/>
          <w:spacing w:val="-5"/>
          <w:sz w:val="18"/>
        </w:rPr>
        <w:t xml:space="preserve"> </w:t>
      </w:r>
      <w:r>
        <w:rPr>
          <w:color w:val="auto"/>
          <w:spacing w:val="-5"/>
          <w:sz w:val="18"/>
          <w:lang w:val="ru-RU"/>
        </w:rPr>
        <w:t>Заказчиком</w:t>
      </w:r>
      <w:r>
        <w:rPr>
          <w:rFonts w:hint="default"/>
          <w:color w:val="auto"/>
          <w:spacing w:val="-5"/>
          <w:sz w:val="18"/>
          <w:lang w:val="ru-RU"/>
        </w:rPr>
        <w:t xml:space="preserve"> (</w:t>
      </w:r>
      <w:r>
        <w:rPr>
          <w:color w:val="auto"/>
          <w:sz w:val="18"/>
        </w:rPr>
        <w:t>Пациентом</w:t>
      </w:r>
      <w:r>
        <w:rPr>
          <w:rFonts w:hint="default"/>
          <w:color w:val="auto"/>
          <w:sz w:val="18"/>
          <w:lang w:val="ru-RU"/>
        </w:rPr>
        <w:t>)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суммы</w:t>
      </w:r>
      <w:r>
        <w:rPr>
          <w:color w:val="auto"/>
          <w:spacing w:val="-5"/>
          <w:sz w:val="18"/>
        </w:rPr>
        <w:t xml:space="preserve"> </w:t>
      </w:r>
      <w:r>
        <w:rPr>
          <w:color w:val="auto"/>
          <w:sz w:val="18"/>
        </w:rPr>
        <w:t>подлежат</w:t>
      </w:r>
      <w:r>
        <w:rPr>
          <w:color w:val="auto"/>
          <w:spacing w:val="-4"/>
          <w:sz w:val="18"/>
        </w:rPr>
        <w:t xml:space="preserve"> </w:t>
      </w:r>
      <w:r>
        <w:rPr>
          <w:color w:val="auto"/>
          <w:sz w:val="18"/>
        </w:rPr>
        <w:t>возврату,</w:t>
      </w:r>
      <w:r>
        <w:rPr>
          <w:color w:val="auto"/>
          <w:spacing w:val="-6"/>
          <w:sz w:val="18"/>
        </w:rPr>
        <w:t xml:space="preserve"> </w:t>
      </w:r>
      <w:r>
        <w:rPr>
          <w:color w:val="auto"/>
          <w:sz w:val="18"/>
        </w:rPr>
        <w:t>либо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учитываются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при</w:t>
      </w:r>
      <w:r>
        <w:rPr>
          <w:color w:val="auto"/>
          <w:spacing w:val="-5"/>
          <w:sz w:val="18"/>
        </w:rPr>
        <w:t xml:space="preserve"> </w:t>
      </w:r>
      <w:r>
        <w:rPr>
          <w:color w:val="auto"/>
          <w:sz w:val="18"/>
        </w:rPr>
        <w:t>последующих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расчетах.</w:t>
      </w:r>
    </w:p>
    <w:p>
      <w:pPr>
        <w:pStyle w:val="10"/>
        <w:numPr>
          <w:ilvl w:val="1"/>
          <w:numId w:val="5"/>
        </w:numPr>
        <w:tabs>
          <w:tab w:val="left" w:pos="1361"/>
        </w:tabs>
        <w:spacing w:before="0" w:after="0" w:line="240" w:lineRule="auto"/>
        <w:ind w:left="220" w:leftChars="100" w:right="121" w:firstLine="676" w:firstLineChars="376"/>
        <w:jc w:val="both"/>
        <w:rPr>
          <w:sz w:val="18"/>
        </w:rPr>
      </w:pPr>
      <w:r>
        <w:rPr>
          <w:color w:val="auto"/>
          <w:sz w:val="18"/>
        </w:rPr>
        <w:t xml:space="preserve">В случае невозможности исполнения </w:t>
      </w:r>
      <w:r>
        <w:rPr>
          <w:sz w:val="18"/>
        </w:rPr>
        <w:t xml:space="preserve">Договора, возникшей по вине </w:t>
      </w:r>
      <w:r>
        <w:rPr>
          <w:rFonts w:hint="default"/>
          <w:sz w:val="18"/>
          <w:lang w:val="ru-RU"/>
        </w:rPr>
        <w:t>Заказчика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>, услуги подлежат оплате в 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объеме,</w:t>
      </w:r>
      <w:r>
        <w:rPr>
          <w:spacing w:val="-1"/>
          <w:sz w:val="18"/>
        </w:rPr>
        <w:t xml:space="preserve"> </w:t>
      </w:r>
      <w:r>
        <w:rPr>
          <w:sz w:val="18"/>
        </w:rPr>
        <w:t>если</w:t>
      </w:r>
      <w:r>
        <w:rPr>
          <w:spacing w:val="-1"/>
          <w:sz w:val="18"/>
        </w:rPr>
        <w:t xml:space="preserve"> </w:t>
      </w:r>
      <w:r>
        <w:rPr>
          <w:sz w:val="18"/>
        </w:rPr>
        <w:t>иное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предусмотрено 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Договором.</w:t>
      </w:r>
    </w:p>
    <w:p>
      <w:pPr>
        <w:pStyle w:val="10"/>
        <w:numPr>
          <w:ilvl w:val="1"/>
          <w:numId w:val="5"/>
        </w:numPr>
        <w:tabs>
          <w:tab w:val="left" w:pos="1426"/>
        </w:tabs>
        <w:spacing w:before="82" w:after="0" w:line="240" w:lineRule="auto"/>
        <w:ind w:left="220" w:leftChars="100" w:right="126" w:firstLine="676" w:firstLineChars="376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возникла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обстоятельствам, за которые ни одна из сторон не отвечает, </w:t>
      </w:r>
      <w:r>
        <w:rPr>
          <w:rFonts w:hint="default"/>
          <w:sz w:val="18"/>
          <w:lang w:val="ru-RU"/>
        </w:rPr>
        <w:t>Заказчик (</w:t>
      </w:r>
      <w:r>
        <w:rPr>
          <w:sz w:val="18"/>
        </w:rPr>
        <w:t>Пациент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 xml:space="preserve"> оплачивает стоимость ранее оказанных</w:t>
      </w:r>
      <w:r>
        <w:rPr>
          <w:rFonts w:hint="default"/>
          <w:sz w:val="18"/>
          <w:lang w:val="ru-RU"/>
        </w:rPr>
        <w:t xml:space="preserve"> Пациенту</w:t>
      </w:r>
      <w:r>
        <w:rPr>
          <w:sz w:val="18"/>
        </w:rPr>
        <w:t xml:space="preserve"> услуг, а 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возмещает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-1"/>
          <w:sz w:val="18"/>
        </w:rPr>
        <w:t xml:space="preserve"> </w:t>
      </w:r>
      <w:r>
        <w:rPr>
          <w:sz w:val="18"/>
        </w:rPr>
        <w:t>понесенные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им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расходы,</w:t>
      </w:r>
      <w:r>
        <w:rPr>
          <w:spacing w:val="-1"/>
          <w:sz w:val="18"/>
        </w:rPr>
        <w:t xml:space="preserve"> </w:t>
      </w:r>
      <w:r>
        <w:rPr>
          <w:sz w:val="18"/>
        </w:rPr>
        <w:t>если</w:t>
      </w:r>
      <w:r>
        <w:rPr>
          <w:spacing w:val="-1"/>
          <w:sz w:val="18"/>
        </w:rPr>
        <w:t xml:space="preserve"> </w:t>
      </w:r>
      <w:r>
        <w:rPr>
          <w:sz w:val="18"/>
        </w:rPr>
        <w:t>иное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предусмотрено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законом.</w:t>
      </w:r>
    </w:p>
    <w:p>
      <w:pPr>
        <w:pStyle w:val="10"/>
        <w:numPr>
          <w:ilvl w:val="1"/>
          <w:numId w:val="5"/>
        </w:numPr>
        <w:tabs>
          <w:tab w:val="left" w:pos="1385"/>
        </w:tabs>
        <w:spacing w:before="1" w:after="0" w:line="240" w:lineRule="auto"/>
        <w:ind w:left="220" w:leftChars="100" w:right="116" w:firstLine="676" w:firstLineChars="376"/>
        <w:jc w:val="both"/>
        <w:rPr>
          <w:sz w:val="18"/>
        </w:rPr>
      </w:pPr>
      <w:r>
        <w:rPr>
          <w:sz w:val="18"/>
        </w:rPr>
        <w:t>В случае направления Пациента в сторонние медицинские или иные организации, оказанные Пациенту 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оплачиваются последним на</w:t>
      </w:r>
      <w:r>
        <w:rPr>
          <w:spacing w:val="-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2"/>
          <w:sz w:val="18"/>
        </w:rPr>
        <w:t xml:space="preserve"> </w:t>
      </w:r>
      <w:r>
        <w:rPr>
          <w:sz w:val="18"/>
        </w:rPr>
        <w:t>таких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организаций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их правилам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тарифам.</w:t>
      </w:r>
    </w:p>
    <w:p>
      <w:pPr>
        <w:pStyle w:val="6"/>
        <w:spacing w:before="2"/>
        <w:ind w:left="0"/>
        <w:jc w:val="left"/>
        <w:rPr>
          <w:sz w:val="21"/>
        </w:rPr>
      </w:pPr>
    </w:p>
    <w:p>
      <w:pPr>
        <w:pStyle w:val="2"/>
        <w:numPr>
          <w:ilvl w:val="0"/>
          <w:numId w:val="3"/>
        </w:numPr>
        <w:tabs>
          <w:tab w:val="left" w:pos="4160"/>
        </w:tabs>
        <w:spacing w:before="0" w:after="0" w:line="240" w:lineRule="auto"/>
        <w:ind w:left="3608" w:leftChars="0" w:right="0" w:rightChars="0" w:firstLine="0" w:firstLineChars="0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>
      <w:pPr>
        <w:pStyle w:val="2"/>
        <w:numPr>
          <w:ilvl w:val="0"/>
          <w:numId w:val="0"/>
        </w:numPr>
        <w:tabs>
          <w:tab w:val="left" w:pos="4160"/>
        </w:tabs>
        <w:spacing w:before="0" w:after="0" w:line="240" w:lineRule="auto"/>
        <w:ind w:left="3608" w:leftChars="0" w:right="0" w:rightChars="0"/>
        <w:jc w:val="left"/>
      </w:pPr>
    </w:p>
    <w:p>
      <w:pPr>
        <w:pStyle w:val="10"/>
        <w:numPr>
          <w:ilvl w:val="0"/>
          <w:numId w:val="0"/>
        </w:numPr>
        <w:tabs>
          <w:tab w:val="left" w:pos="1673"/>
        </w:tabs>
        <w:spacing w:before="0" w:after="0" w:line="207" w:lineRule="exact"/>
        <w:ind w:left="937" w:leftChars="0" w:right="0" w:rightChars="0"/>
        <w:jc w:val="both"/>
        <w:rPr>
          <w:b/>
          <w:sz w:val="18"/>
        </w:rPr>
      </w:pPr>
      <w:r>
        <w:rPr>
          <w:rFonts w:hint="default"/>
          <w:b/>
          <w:sz w:val="18"/>
          <w:lang w:val="ru-RU"/>
        </w:rPr>
        <w:t xml:space="preserve">4.1. </w:t>
      </w:r>
      <w:r>
        <w:rPr>
          <w:b/>
          <w:sz w:val="18"/>
          <w:lang w:val="ru-RU"/>
        </w:rPr>
        <w:t>Заказчик</w:t>
      </w:r>
      <w:r>
        <w:rPr>
          <w:rFonts w:hint="default"/>
          <w:b/>
          <w:sz w:val="18"/>
          <w:lang w:val="ru-RU"/>
        </w:rPr>
        <w:t xml:space="preserve"> </w:t>
      </w:r>
      <w:r>
        <w:rPr>
          <w:b/>
          <w:spacing w:val="-3"/>
          <w:sz w:val="18"/>
        </w:rPr>
        <w:t xml:space="preserve"> </w:t>
      </w:r>
      <w:r>
        <w:rPr>
          <w:b/>
          <w:spacing w:val="-3"/>
          <w:sz w:val="18"/>
          <w:lang w:val="ru-RU"/>
        </w:rPr>
        <w:t>и</w:t>
      </w:r>
      <w:r>
        <w:rPr>
          <w:rFonts w:hint="default"/>
          <w:b/>
          <w:spacing w:val="-3"/>
          <w:sz w:val="18"/>
          <w:lang w:val="ru-RU"/>
        </w:rPr>
        <w:t xml:space="preserve"> (или) </w:t>
      </w:r>
      <w:r>
        <w:rPr>
          <w:b/>
          <w:sz w:val="18"/>
        </w:rPr>
        <w:t>Пациент</w:t>
      </w:r>
      <w:r>
        <w:rPr>
          <w:rFonts w:hint="default"/>
          <w:b/>
          <w:sz w:val="18"/>
          <w:lang w:val="ru-RU"/>
        </w:rPr>
        <w:t xml:space="preserve"> </w:t>
      </w:r>
      <w:r>
        <w:rPr>
          <w:b/>
          <w:sz w:val="18"/>
        </w:rPr>
        <w:t>имеет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право:</w:t>
      </w:r>
    </w:p>
    <w:p>
      <w:pPr>
        <w:pStyle w:val="10"/>
        <w:numPr>
          <w:ilvl w:val="2"/>
          <w:numId w:val="6"/>
        </w:numPr>
        <w:spacing w:before="0" w:after="0" w:line="206" w:lineRule="exact"/>
        <w:ind w:left="229" w:leftChars="0" w:right="0" w:rightChars="0" w:firstLine="768" w:firstLineChars="0"/>
        <w:jc w:val="both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оказываемой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услуге</w:t>
      </w:r>
      <w:r>
        <w:rPr>
          <w:rFonts w:hint="default"/>
          <w:sz w:val="18"/>
          <w:lang w:val="ru-RU"/>
        </w:rPr>
        <w:t>, о состоянии здоровья Пациента, о результатах медицинских услуг, о действии лекарственных препаратов;</w:t>
      </w:r>
    </w:p>
    <w:p>
      <w:pPr>
        <w:pStyle w:val="10"/>
        <w:numPr>
          <w:ilvl w:val="2"/>
          <w:numId w:val="6"/>
        </w:numPr>
        <w:tabs>
          <w:tab w:val="left" w:pos="1464"/>
        </w:tabs>
        <w:spacing w:before="0" w:after="0" w:line="240" w:lineRule="auto"/>
        <w:ind w:left="231" w:right="117" w:firstLine="751"/>
        <w:jc w:val="both"/>
        <w:rPr>
          <w:sz w:val="18"/>
        </w:rPr>
      </w:pPr>
      <w:r>
        <w:rPr>
          <w:sz w:val="18"/>
        </w:rPr>
        <w:t>На соблюдение Исполнителем разумных сроков оказания медицинских услуг, исходя из их специфики, течения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заболевания, наличия осложнений. Приблизительный срок оказания медицинских услуг указывается в плане лечения, согласуемом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отражённом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амбулаторной</w:t>
      </w:r>
      <w:r>
        <w:rPr>
          <w:spacing w:val="1"/>
          <w:sz w:val="18"/>
        </w:rPr>
        <w:t xml:space="preserve"> </w:t>
      </w:r>
      <w:r>
        <w:rPr>
          <w:sz w:val="18"/>
        </w:rPr>
        <w:t>карте</w:t>
      </w:r>
      <w:r>
        <w:rPr>
          <w:spacing w:val="1"/>
          <w:sz w:val="18"/>
        </w:rPr>
        <w:t xml:space="preserve"> </w:t>
      </w:r>
      <w:r>
        <w:rPr>
          <w:sz w:val="18"/>
        </w:rPr>
        <w:t>стоматологического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(иной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документации).</w:t>
      </w:r>
      <w:r>
        <w:rPr>
          <w:spacing w:val="45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 медицинских услуг указываются в соответствии с порядками оказания медицинской помощи, стандартами 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2"/>
          <w:sz w:val="18"/>
        </w:rPr>
        <w:t xml:space="preserve"> </w:t>
      </w:r>
      <w:r>
        <w:rPr>
          <w:sz w:val="18"/>
        </w:rPr>
        <w:t>и иными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нормами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законодательства, регулирующими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вопрос;</w:t>
      </w:r>
    </w:p>
    <w:p>
      <w:pPr>
        <w:pStyle w:val="10"/>
        <w:numPr>
          <w:ilvl w:val="2"/>
          <w:numId w:val="6"/>
        </w:numPr>
        <w:tabs>
          <w:tab w:val="left" w:pos="1445"/>
        </w:tabs>
        <w:spacing w:before="0" w:after="0" w:line="240" w:lineRule="auto"/>
        <w:ind w:left="232" w:right="119" w:firstLine="751"/>
        <w:jc w:val="both"/>
        <w:rPr>
          <w:sz w:val="18"/>
        </w:rPr>
      </w:pPr>
      <w:r>
        <w:rPr>
          <w:sz w:val="18"/>
        </w:rPr>
        <w:t>На безопасность оказываемых услуг, а также на соблюдение качества и отсутствие дефектов медицинской 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при разумном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 действий 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 условиях обоснованного риска,</w:t>
      </w:r>
      <w:r>
        <w:rPr>
          <w:spacing w:val="1"/>
          <w:sz w:val="18"/>
        </w:rPr>
        <w:t xml:space="preserve"> </w:t>
      </w:r>
      <w:r>
        <w:rPr>
          <w:sz w:val="18"/>
        </w:rPr>
        <w:t>тяжести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45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иным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объективным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услуги;</w:t>
      </w:r>
    </w:p>
    <w:p>
      <w:pPr>
        <w:pStyle w:val="10"/>
        <w:numPr>
          <w:ilvl w:val="2"/>
          <w:numId w:val="6"/>
        </w:numPr>
        <w:tabs>
          <w:tab w:val="left" w:pos="1471"/>
        </w:tabs>
        <w:spacing w:before="0" w:after="0" w:line="240" w:lineRule="auto"/>
        <w:ind w:left="232" w:right="122" w:firstLine="751"/>
        <w:jc w:val="both"/>
        <w:rPr>
          <w:sz w:val="18"/>
        </w:rPr>
      </w:pPr>
      <w:r>
        <w:rPr>
          <w:sz w:val="18"/>
        </w:rPr>
        <w:t>На информацию об обстоятельствах, которые могут повлиять на качество оказываемой услуги или привести к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Договора;</w:t>
      </w:r>
    </w:p>
    <w:p>
      <w:pPr>
        <w:pStyle w:val="10"/>
        <w:numPr>
          <w:ilvl w:val="2"/>
          <w:numId w:val="6"/>
        </w:numPr>
        <w:tabs>
          <w:tab w:val="left" w:pos="1450"/>
        </w:tabs>
        <w:spacing w:before="0" w:after="0" w:line="206" w:lineRule="exact"/>
        <w:ind w:left="1449" w:right="0" w:hanging="452"/>
        <w:jc w:val="both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отказ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Договором;</w:t>
      </w:r>
    </w:p>
    <w:p>
      <w:pPr>
        <w:pStyle w:val="10"/>
        <w:numPr>
          <w:ilvl w:val="2"/>
          <w:numId w:val="6"/>
        </w:numPr>
        <w:tabs>
          <w:tab w:val="left" w:pos="1481"/>
        </w:tabs>
        <w:spacing w:before="2" w:after="0" w:line="240" w:lineRule="auto"/>
        <w:ind w:left="232" w:right="126" w:firstLine="754"/>
        <w:jc w:val="both"/>
        <w:rPr>
          <w:sz w:val="18"/>
        </w:rPr>
      </w:pPr>
      <w:r>
        <w:rPr>
          <w:sz w:val="18"/>
        </w:rPr>
        <w:t>В любой момент отказаться от медицинской помощи, медицинского вмешательства, за исключением случаев,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 от</w:t>
      </w:r>
      <w:r>
        <w:rPr>
          <w:spacing w:val="1"/>
          <w:sz w:val="18"/>
        </w:rPr>
        <w:t xml:space="preserve"> </w:t>
      </w:r>
      <w:r>
        <w:rPr>
          <w:sz w:val="18"/>
        </w:rPr>
        <w:t>21.11.2011 №</w:t>
      </w:r>
      <w:r>
        <w:rPr>
          <w:spacing w:val="1"/>
          <w:sz w:val="18"/>
        </w:rPr>
        <w:t xml:space="preserve"> </w:t>
      </w:r>
      <w:r>
        <w:rPr>
          <w:sz w:val="18"/>
        </w:rPr>
        <w:t>323-ФЗ</w:t>
      </w:r>
      <w:r>
        <w:rPr>
          <w:spacing w:val="1"/>
          <w:sz w:val="18"/>
        </w:rPr>
        <w:t xml:space="preserve"> </w:t>
      </w:r>
      <w:r>
        <w:rPr>
          <w:sz w:val="18"/>
        </w:rPr>
        <w:t>«Об основах</w:t>
      </w:r>
      <w:r>
        <w:rPr>
          <w:spacing w:val="1"/>
          <w:sz w:val="18"/>
        </w:rPr>
        <w:t xml:space="preserve"> </w:t>
      </w:r>
      <w:r>
        <w:rPr>
          <w:sz w:val="18"/>
        </w:rPr>
        <w:t>охраны здоровья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 в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Федерации».</w:t>
      </w:r>
    </w:p>
    <w:p>
      <w:pPr>
        <w:pStyle w:val="10"/>
        <w:numPr>
          <w:ilvl w:val="2"/>
          <w:numId w:val="6"/>
        </w:numPr>
        <w:tabs>
          <w:tab w:val="left" w:pos="1454"/>
        </w:tabs>
        <w:spacing w:before="0" w:after="0" w:line="240" w:lineRule="auto"/>
        <w:ind w:left="232" w:right="123" w:firstLine="754"/>
        <w:jc w:val="both"/>
        <w:rPr>
          <w:sz w:val="18"/>
        </w:rPr>
      </w:pPr>
      <w:r>
        <w:rPr>
          <w:sz w:val="18"/>
        </w:rPr>
        <w:t>Расторгнуть Договор и отказаться от услуг Исполнителя, в том числе в случаях несогласия с изменениями Плана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лечения, стоимости услуг (в связи с утверждением нового Прейскуранта Исполнителя), сроков их ожидания или оказания, при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 полной оплаты выполненных на дату расторжения услуг и возмещении Исполнителю фактически понесенных расходов,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связанных с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 по 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rFonts w:hint="default"/>
          <w:sz w:val="18"/>
          <w:lang w:val="ru-RU"/>
        </w:rPr>
        <w:t>.</w:t>
      </w:r>
    </w:p>
    <w:p>
      <w:pPr>
        <w:pStyle w:val="2"/>
        <w:numPr>
          <w:ilvl w:val="1"/>
          <w:numId w:val="6"/>
        </w:numPr>
        <w:tabs>
          <w:tab w:val="left" w:pos="1361"/>
        </w:tabs>
        <w:spacing w:before="0" w:after="0" w:line="207" w:lineRule="exact"/>
        <w:ind w:left="1360" w:right="0" w:hanging="421"/>
        <w:jc w:val="both"/>
      </w:pPr>
      <w:r>
        <w:rPr>
          <w:lang w:val="ru-RU"/>
        </w:rPr>
        <w:t>Заказчик</w:t>
      </w:r>
      <w:r>
        <w:rPr>
          <w:rFonts w:hint="default"/>
          <w:lang w:val="ru-RU"/>
        </w:rPr>
        <w:t xml:space="preserve"> и (или) Пациент обязан:</w:t>
      </w:r>
    </w:p>
    <w:p>
      <w:pPr>
        <w:pStyle w:val="10"/>
        <w:numPr>
          <w:ilvl w:val="2"/>
          <w:numId w:val="6"/>
        </w:numPr>
        <w:tabs>
          <w:tab w:val="left" w:pos="1438"/>
        </w:tabs>
        <w:spacing w:before="0" w:after="0" w:line="207" w:lineRule="exact"/>
        <w:ind w:left="1437" w:right="0" w:hanging="452"/>
        <w:jc w:val="both"/>
        <w:rPr>
          <w:sz w:val="18"/>
        </w:rPr>
      </w:pPr>
      <w:r>
        <w:rPr>
          <w:sz w:val="18"/>
        </w:rPr>
        <w:t>Ознакомиться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распорядка</w:t>
      </w:r>
      <w:r>
        <w:rPr>
          <w:spacing w:val="-5"/>
          <w:sz w:val="18"/>
        </w:rPr>
        <w:t xml:space="preserve"> </w:t>
      </w:r>
      <w:r>
        <w:rPr>
          <w:spacing w:val="-5"/>
          <w:sz w:val="18"/>
          <w:lang w:val="ru-RU"/>
        </w:rPr>
        <w:t>для</w:t>
      </w:r>
      <w:r>
        <w:rPr>
          <w:rFonts w:hint="default"/>
          <w:spacing w:val="-5"/>
          <w:sz w:val="18"/>
          <w:lang w:val="ru-RU"/>
        </w:rPr>
        <w:t xml:space="preserve"> пациентов, действующие у </w:t>
      </w:r>
      <w:r>
        <w:rPr>
          <w:sz w:val="18"/>
        </w:rPr>
        <w:t>Исполнителя;</w:t>
      </w:r>
    </w:p>
    <w:p>
      <w:pPr>
        <w:pStyle w:val="10"/>
        <w:numPr>
          <w:ilvl w:val="2"/>
          <w:numId w:val="6"/>
        </w:numPr>
        <w:tabs>
          <w:tab w:val="left" w:pos="1486"/>
        </w:tabs>
        <w:spacing w:before="0" w:after="0" w:line="240" w:lineRule="auto"/>
        <w:ind w:left="232" w:right="119" w:firstLine="751"/>
        <w:jc w:val="both"/>
        <w:rPr>
          <w:sz w:val="18"/>
        </w:rPr>
      </w:pPr>
      <w:r>
        <w:rPr>
          <w:sz w:val="18"/>
        </w:rPr>
        <w:t>Информировать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любых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обстоятельствах,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Договора;</w:t>
      </w:r>
    </w:p>
    <w:p>
      <w:pPr>
        <w:pStyle w:val="10"/>
        <w:numPr>
          <w:ilvl w:val="2"/>
          <w:numId w:val="6"/>
        </w:numPr>
        <w:tabs>
          <w:tab w:val="left" w:pos="1457"/>
        </w:tabs>
        <w:spacing w:before="0" w:after="0" w:line="240" w:lineRule="auto"/>
        <w:ind w:left="232" w:right="124" w:firstLine="751"/>
        <w:jc w:val="both"/>
        <w:rPr>
          <w:sz w:val="18"/>
        </w:rPr>
      </w:pPr>
      <w:r>
        <w:rPr>
          <w:sz w:val="18"/>
        </w:rPr>
        <w:t>Оказывать содействие Исполнителю в оказании качественной медицинской помощи и надлежащему исполнению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-1"/>
          <w:sz w:val="18"/>
        </w:rPr>
        <w:t xml:space="preserve"> </w:t>
      </w:r>
      <w:r>
        <w:rPr>
          <w:sz w:val="18"/>
        </w:rPr>
        <w:t>Применительно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специфике</w:t>
      </w:r>
      <w:r>
        <w:rPr>
          <w:spacing w:val="-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такими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действиями</w:t>
      </w:r>
      <w:r>
        <w:rPr>
          <w:spacing w:val="-2"/>
          <w:sz w:val="18"/>
        </w:rPr>
        <w:t xml:space="preserve"> </w:t>
      </w:r>
      <w:r>
        <w:rPr>
          <w:sz w:val="18"/>
        </w:rPr>
        <w:t>являются:</w:t>
      </w:r>
    </w:p>
    <w:p>
      <w:pPr>
        <w:pStyle w:val="6"/>
        <w:ind w:right="99" w:firstLine="718" w:firstLineChars="0"/>
        <w:jc w:val="both"/>
        <w:rPr>
          <w:spacing w:val="1"/>
        </w:rPr>
      </w:pPr>
      <w:r>
        <w:rPr>
          <w:rFonts w:hint="default"/>
          <w:lang w:val="ru-RU"/>
        </w:rPr>
        <w:t xml:space="preserve">- </w:t>
      </w:r>
      <w:r>
        <w:t>предоставление</w:t>
      </w:r>
      <w:r>
        <w:rPr>
          <w:spacing w:val="38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Исполнителю</w:t>
      </w:r>
      <w:r>
        <w:rPr>
          <w:spacing w:val="39"/>
        </w:rPr>
        <w:t xml:space="preserve"> </w:t>
      </w:r>
      <w:r>
        <w:t>объективной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полной</w:t>
      </w:r>
      <w:r>
        <w:rPr>
          <w:spacing w:val="39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этапах</w:t>
      </w:r>
      <w:r>
        <w:rPr>
          <w:spacing w:val="41"/>
        </w:rPr>
        <w:t xml:space="preserve"> </w:t>
      </w:r>
      <w:r>
        <w:t>диагностики,</w:t>
      </w:r>
      <w:r>
        <w:rPr>
          <w:spacing w:val="39"/>
        </w:rPr>
        <w:t xml:space="preserve"> </w:t>
      </w:r>
      <w:r>
        <w:t>профилактики</w:t>
      </w:r>
      <w:r>
        <w:rPr>
          <w:spacing w:val="3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 (в т.ч. о перенесенных заболеваниях, аллергических реакциях, наличии опасных для общества заболеваниях и т.д.);</w:t>
      </w:r>
      <w:r>
        <w:rPr>
          <w:spacing w:val="1"/>
        </w:rPr>
        <w:t xml:space="preserve"> </w:t>
      </w:r>
    </w:p>
    <w:p>
      <w:pPr>
        <w:pStyle w:val="6"/>
        <w:ind w:right="99" w:firstLine="718" w:firstLineChars="0"/>
        <w:jc w:val="both"/>
      </w:pPr>
      <w:r>
        <w:rPr>
          <w:rFonts w:hint="default"/>
          <w:spacing w:val="1"/>
          <w:lang w:val="ru-RU"/>
        </w:rPr>
        <w:t xml:space="preserve">- </w:t>
      </w:r>
      <w:r>
        <w:t>немедленное</w:t>
      </w:r>
      <w:r>
        <w:rPr>
          <w:spacing w:val="5"/>
        </w:rPr>
        <w:t xml:space="preserve"> </w:t>
      </w:r>
      <w:r>
        <w:t>извещение</w:t>
      </w:r>
      <w:r>
        <w:rPr>
          <w:spacing w:val="7"/>
        </w:rPr>
        <w:t xml:space="preserve"> </w:t>
      </w:r>
      <w:r>
        <w:t>Исполнителя,</w:t>
      </w:r>
      <w:r>
        <w:rPr>
          <w:spacing w:val="6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его,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медицинской</w:t>
      </w:r>
      <w:r>
        <w:rPr>
          <w:spacing w:val="5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появлении</w:t>
      </w:r>
      <w:r>
        <w:rPr>
          <w:spacing w:val="5"/>
        </w:rPr>
        <w:t xml:space="preserve"> </w:t>
      </w:r>
      <w:r>
        <w:t>боли,</w:t>
      </w:r>
      <w:r>
        <w:rPr>
          <w:spacing w:val="6"/>
        </w:rPr>
        <w:t xml:space="preserve"> </w:t>
      </w:r>
      <w:r>
        <w:t>дискомфорта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жалоб,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лечения,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 окончания;</w:t>
      </w:r>
    </w:p>
    <w:p>
      <w:pPr>
        <w:pStyle w:val="6"/>
        <w:spacing w:line="207" w:lineRule="exact"/>
        <w:ind w:firstLine="718" w:firstLineChars="0"/>
        <w:jc w:val="both"/>
      </w:pPr>
      <w:r>
        <w:rPr>
          <w:rFonts w:hint="default"/>
          <w:lang w:val="ru-RU"/>
        </w:rPr>
        <w:t xml:space="preserve">- </w:t>
      </w:r>
      <w:r>
        <w:t>точное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медикаментозных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назначений;</w:t>
      </w:r>
    </w:p>
    <w:p>
      <w:pPr>
        <w:pStyle w:val="6"/>
        <w:ind w:right="118" w:firstLine="718" w:firstLineChars="0"/>
        <w:jc w:val="both"/>
      </w:pPr>
      <w:r>
        <w:rPr>
          <w:rFonts w:hint="default"/>
          <w:lang w:val="ru-RU"/>
        </w:rPr>
        <w:t xml:space="preserve">- </w:t>
      </w:r>
      <w:r>
        <w:t>соблюдение запланированных сроков приема, включая частоту прихода на контрольно-профилактические осмотры и прочее. В</w:t>
      </w:r>
      <w:r>
        <w:rPr>
          <w:spacing w:val="1"/>
        </w:rPr>
        <w:t xml:space="preserve"> </w:t>
      </w:r>
      <w:r>
        <w:t>случае несоблюдения Пациентом запланированных сроков приема, включая частоту прихода на контрольно-профилактические</w:t>
      </w:r>
      <w:r>
        <w:rPr>
          <w:spacing w:val="1"/>
        </w:rPr>
        <w:t xml:space="preserve"> </w:t>
      </w:r>
      <w:r>
        <w:t>осмотры,</w:t>
      </w:r>
      <w:r>
        <w:rPr>
          <w:spacing w:val="-1"/>
        </w:rPr>
        <w:t xml:space="preserve"> </w:t>
      </w:r>
      <w:r>
        <w:t>гарантийные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Исполнителя отсутствуют полностью.</w:t>
      </w:r>
    </w:p>
    <w:p>
      <w:pPr>
        <w:pStyle w:val="6"/>
        <w:ind w:right="117" w:firstLine="718" w:firstLineChars="0"/>
        <w:jc w:val="both"/>
      </w:pPr>
      <w:r>
        <w:rPr>
          <w:rFonts w:hint="default"/>
          <w:lang w:val="ru-RU"/>
        </w:rPr>
        <w:t xml:space="preserve">- </w:t>
      </w:r>
      <w:r>
        <w:t>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назначенное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отмены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назначенного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услуги.</w:t>
      </w:r>
    </w:p>
    <w:p>
      <w:pPr>
        <w:pStyle w:val="10"/>
        <w:numPr>
          <w:ilvl w:val="2"/>
          <w:numId w:val="6"/>
        </w:numPr>
        <w:tabs>
          <w:tab w:val="left" w:pos="1471"/>
        </w:tabs>
        <w:spacing w:before="1" w:after="0" w:line="240" w:lineRule="auto"/>
        <w:ind w:left="232" w:right="117" w:firstLine="754"/>
        <w:jc w:val="both"/>
        <w:rPr>
          <w:sz w:val="18"/>
        </w:rPr>
      </w:pPr>
      <w:r>
        <w:rPr>
          <w:sz w:val="18"/>
          <w:lang w:val="ru-RU"/>
        </w:rPr>
        <w:t>Заказчик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 xml:space="preserve"> не возражает против использования Исполнителем результатов оказания медицинских услуг </w:t>
      </w:r>
      <w:r>
        <w:rPr>
          <w:sz w:val="18"/>
          <w:lang w:val="ru-RU"/>
        </w:rPr>
        <w:t>Пациенту</w:t>
      </w:r>
      <w:r>
        <w:rPr>
          <w:rFonts w:hint="default"/>
          <w:sz w:val="18"/>
          <w:lang w:val="ru-RU"/>
        </w:rPr>
        <w:t xml:space="preserve"> </w:t>
      </w:r>
      <w:r>
        <w:rPr>
          <w:sz w:val="18"/>
        </w:rPr>
        <w:t>в 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фрагментов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наполнения рабочего альбома-портфолио Исполнителя, размещения на сайте Исполнителя в качестве наглядного визуального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примера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образца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>
      <w:pPr>
        <w:pStyle w:val="10"/>
        <w:numPr>
          <w:ilvl w:val="2"/>
          <w:numId w:val="6"/>
        </w:numPr>
        <w:tabs>
          <w:tab w:val="left" w:pos="1510"/>
        </w:tabs>
        <w:spacing w:before="1" w:after="0" w:line="240" w:lineRule="auto"/>
        <w:ind w:left="232" w:right="120" w:firstLine="799"/>
        <w:jc w:val="both"/>
        <w:rPr>
          <w:sz w:val="18"/>
        </w:rPr>
      </w:pPr>
      <w:r>
        <w:rPr>
          <w:sz w:val="18"/>
        </w:rPr>
        <w:t>Перед оказанием соответствующих видов медицинских услуг и подписанием информированного добровольного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-2"/>
          <w:sz w:val="18"/>
        </w:rPr>
        <w:t xml:space="preserve"> </w:t>
      </w:r>
      <w:r>
        <w:rPr>
          <w:sz w:val="18"/>
        </w:rPr>
        <w:t>медицинское</w:t>
      </w:r>
      <w:r>
        <w:rPr>
          <w:spacing w:val="-3"/>
          <w:sz w:val="18"/>
        </w:rPr>
        <w:t xml:space="preserve"> </w:t>
      </w:r>
      <w:r>
        <w:rPr>
          <w:sz w:val="18"/>
        </w:rPr>
        <w:t>вмешательство,</w:t>
      </w:r>
      <w:r>
        <w:rPr>
          <w:spacing w:val="-1"/>
          <w:sz w:val="18"/>
        </w:rPr>
        <w:t xml:space="preserve"> </w:t>
      </w:r>
      <w:r>
        <w:rPr>
          <w:sz w:val="18"/>
        </w:rPr>
        <w:t>внимательно его изучать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задавать</w:t>
      </w:r>
      <w:r>
        <w:rPr>
          <w:spacing w:val="-1"/>
          <w:sz w:val="18"/>
        </w:rPr>
        <w:t xml:space="preserve"> </w:t>
      </w:r>
      <w:r>
        <w:rPr>
          <w:sz w:val="18"/>
        </w:rPr>
        <w:t>интересующие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вопросы.</w:t>
      </w:r>
    </w:p>
    <w:p>
      <w:pPr>
        <w:pStyle w:val="10"/>
        <w:numPr>
          <w:ilvl w:val="2"/>
          <w:numId w:val="6"/>
        </w:numPr>
        <w:tabs>
          <w:tab w:val="left" w:pos="1575"/>
        </w:tabs>
        <w:spacing w:before="0" w:after="0" w:line="240" w:lineRule="auto"/>
        <w:ind w:left="232" w:right="120" w:firstLine="799"/>
        <w:jc w:val="both"/>
        <w:rPr>
          <w:sz w:val="18"/>
        </w:rPr>
      </w:pPr>
      <w:r>
        <w:rPr>
          <w:sz w:val="18"/>
        </w:rPr>
        <w:t>Во</w:t>
      </w:r>
      <w:r>
        <w:rPr>
          <w:spacing w:val="1"/>
          <w:sz w:val="18"/>
        </w:rPr>
        <w:t xml:space="preserve"> </w:t>
      </w:r>
      <w:r>
        <w:rPr>
          <w:sz w:val="18"/>
        </w:rPr>
        <w:t>время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принимать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препараты,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учреждений,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получать</w:t>
      </w:r>
      <w:r>
        <w:rPr>
          <w:spacing w:val="1"/>
          <w:sz w:val="18"/>
        </w:rPr>
        <w:t xml:space="preserve"> </w:t>
      </w:r>
      <w:r>
        <w:rPr>
          <w:sz w:val="18"/>
        </w:rPr>
        <w:t>аналогичные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учреждениях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 (за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случаев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экстренной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помощи).</w:t>
      </w:r>
    </w:p>
    <w:p>
      <w:pPr>
        <w:pStyle w:val="10"/>
        <w:numPr>
          <w:ilvl w:val="2"/>
          <w:numId w:val="6"/>
        </w:numPr>
        <w:tabs>
          <w:tab w:val="left" w:pos="1510"/>
        </w:tabs>
        <w:spacing w:before="0" w:after="0" w:line="240" w:lineRule="auto"/>
        <w:ind w:left="232" w:right="117" w:firstLine="799"/>
        <w:jc w:val="both"/>
        <w:rPr>
          <w:sz w:val="18"/>
        </w:rPr>
      </w:pPr>
      <w:r>
        <w:rPr>
          <w:sz w:val="18"/>
        </w:rPr>
        <w:t>В любом случае ухудшения состояния здоровья, после оказания медицинской услуги по настоящему 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связанного с точки зрения Пациента с проведенным Исполнителем медицинским вмешательством, немедленно сообщить об этом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Исполнителю,</w:t>
      </w:r>
      <w:r>
        <w:rPr>
          <w:spacing w:val="-1"/>
          <w:sz w:val="18"/>
        </w:rPr>
        <w:t xml:space="preserve"> </w:t>
      </w:r>
      <w:r>
        <w:rPr>
          <w:sz w:val="18"/>
        </w:rPr>
        <w:t>и, в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прибыть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консультацию и</w:t>
      </w:r>
      <w:r>
        <w:rPr>
          <w:spacing w:val="-2"/>
          <w:sz w:val="18"/>
        </w:rPr>
        <w:t xml:space="preserve"> </w:t>
      </w:r>
      <w:r>
        <w:rPr>
          <w:sz w:val="18"/>
        </w:rPr>
        <w:t>лечение.</w:t>
      </w:r>
    </w:p>
    <w:p>
      <w:pPr>
        <w:pStyle w:val="6"/>
        <w:ind w:right="127" w:firstLine="708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информированном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 вмешательство, понимая, что в процессе и после проведенного лечения могут возникать некоторые неудобства и</w:t>
      </w:r>
      <w:r>
        <w:rPr>
          <w:spacing w:val="1"/>
        </w:rPr>
        <w:t xml:space="preserve"> </w:t>
      </w:r>
      <w:r>
        <w:t>болезненные ощущения, которые не считаются недостатком услуги, так как являются неотъемлемой частью процесса заживления и</w:t>
      </w:r>
      <w:r>
        <w:rPr>
          <w:spacing w:val="-4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организма.</w:t>
      </w:r>
    </w:p>
    <w:p>
      <w:pPr>
        <w:pStyle w:val="10"/>
        <w:numPr>
          <w:ilvl w:val="2"/>
          <w:numId w:val="6"/>
        </w:numPr>
        <w:tabs>
          <w:tab w:val="left" w:pos="1503"/>
        </w:tabs>
        <w:spacing w:before="0" w:after="0" w:line="240" w:lineRule="auto"/>
        <w:ind w:left="232" w:right="129" w:firstLine="799"/>
        <w:jc w:val="both"/>
        <w:rPr>
          <w:sz w:val="18"/>
        </w:rPr>
      </w:pPr>
      <w:r>
        <w:rPr>
          <w:sz w:val="18"/>
        </w:rPr>
        <w:t>Во время действия настоящего Договора подписывать согласованные Сторонами Планы лечения, Акты приемки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оказанных услуг, Дополнительные соглашения и иные приложения к настоящему договору, согласие на обработку 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иные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требующиеся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 и</w:t>
      </w:r>
      <w:r>
        <w:rPr>
          <w:spacing w:val="-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1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>
      <w:pPr>
        <w:pStyle w:val="10"/>
        <w:numPr>
          <w:ilvl w:val="2"/>
          <w:numId w:val="6"/>
        </w:numPr>
        <w:tabs>
          <w:tab w:val="left" w:pos="1594"/>
        </w:tabs>
        <w:spacing w:before="0" w:after="0" w:line="240" w:lineRule="auto"/>
        <w:ind w:left="232" w:right="128" w:firstLine="799"/>
        <w:jc w:val="both"/>
        <w:rPr>
          <w:sz w:val="18"/>
        </w:rPr>
      </w:pPr>
      <w:r>
        <w:rPr>
          <w:sz w:val="18"/>
        </w:rPr>
        <w:t>Своевременно и в полном объеме оплачивать все оказываемые Пациенту медицинские услуги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>
      <w:pPr>
        <w:pStyle w:val="10"/>
        <w:numPr>
          <w:ilvl w:val="2"/>
          <w:numId w:val="6"/>
        </w:numPr>
        <w:tabs>
          <w:tab w:val="left" w:pos="1627"/>
        </w:tabs>
        <w:spacing w:before="0" w:after="0" w:line="240" w:lineRule="auto"/>
        <w:ind w:left="232" w:right="124" w:firstLine="799"/>
        <w:jc w:val="both"/>
        <w:rPr>
          <w:sz w:val="18"/>
        </w:rPr>
      </w:pPr>
      <w:r>
        <w:rPr>
          <w:sz w:val="18"/>
        </w:rPr>
        <w:t>Воздержаться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звуко-</w:t>
      </w:r>
      <w:r>
        <w:rPr>
          <w:spacing w:val="1"/>
          <w:sz w:val="18"/>
        </w:rPr>
        <w:t xml:space="preserve"> </w:t>
      </w:r>
      <w:r>
        <w:rPr>
          <w:sz w:val="18"/>
        </w:rPr>
        <w:t>фото-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видеофиксации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1"/>
          <w:sz w:val="18"/>
        </w:rPr>
        <w:t xml:space="preserve"> </w:t>
      </w:r>
      <w:r>
        <w:rPr>
          <w:sz w:val="18"/>
        </w:rPr>
        <w:t>любых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любых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постольку,</w:t>
      </w:r>
      <w:r>
        <w:rPr>
          <w:spacing w:val="1"/>
          <w:sz w:val="18"/>
        </w:rPr>
        <w:t xml:space="preserve"> </w:t>
      </w:r>
      <w:r>
        <w:rPr>
          <w:sz w:val="18"/>
        </w:rPr>
        <w:t>поскольку</w:t>
      </w:r>
      <w:r>
        <w:rPr>
          <w:spacing w:val="1"/>
          <w:sz w:val="18"/>
        </w:rPr>
        <w:t xml:space="preserve"> </w:t>
      </w:r>
      <w:r>
        <w:rPr>
          <w:sz w:val="18"/>
        </w:rPr>
        <w:t>это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граждан,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Потребителей,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медицинского персонала на соблюдение медицинской тайны, или охрану частной жизни, в том числе локальные нормативные акты</w:t>
      </w:r>
      <w:r>
        <w:rPr>
          <w:spacing w:val="-42"/>
          <w:sz w:val="18"/>
        </w:rPr>
        <w:t xml:space="preserve"> </w:t>
      </w:r>
      <w:r>
        <w:rPr>
          <w:sz w:val="18"/>
        </w:rPr>
        <w:t>Исполнителя.</w:t>
      </w:r>
    </w:p>
    <w:p>
      <w:pPr>
        <w:pStyle w:val="2"/>
        <w:numPr>
          <w:ilvl w:val="1"/>
          <w:numId w:val="6"/>
        </w:numPr>
        <w:tabs>
          <w:tab w:val="left" w:pos="1361"/>
        </w:tabs>
        <w:spacing w:before="82" w:after="0" w:line="207" w:lineRule="exact"/>
        <w:ind w:left="1360" w:right="0" w:hanging="421"/>
        <w:jc w:val="both"/>
      </w:pPr>
      <w:r>
        <w:t>Исполнитель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>
      <w:pPr>
        <w:pStyle w:val="10"/>
        <w:numPr>
          <w:ilvl w:val="2"/>
          <w:numId w:val="6"/>
        </w:numPr>
        <w:tabs>
          <w:tab w:val="left" w:pos="1500"/>
        </w:tabs>
        <w:spacing w:before="0" w:after="0" w:line="240" w:lineRule="auto"/>
        <w:ind w:left="232" w:right="130" w:firstLine="811"/>
        <w:jc w:val="both"/>
        <w:rPr>
          <w:sz w:val="18"/>
        </w:rPr>
      </w:pPr>
      <w:r>
        <w:rPr>
          <w:sz w:val="18"/>
        </w:rPr>
        <w:t>В одностороннем порядке отказаться от исполнения обязательств по настоящему Договору при условии наличия у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 способности выразить свою волю и отсутствия экстренных показаний для устранения угрозы жизни Пациента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возникновения 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нижеперечисленных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обстоятельств:</w:t>
      </w:r>
    </w:p>
    <w:p>
      <w:pPr>
        <w:pStyle w:val="10"/>
        <w:numPr>
          <w:ilvl w:val="0"/>
          <w:numId w:val="0"/>
        </w:numPr>
        <w:tabs>
          <w:tab w:val="left" w:pos="952"/>
          <w:tab w:val="left" w:pos="953"/>
        </w:tabs>
        <w:spacing w:before="2" w:after="0" w:line="219" w:lineRule="exact"/>
        <w:ind w:right="0" w:rightChars="0"/>
        <w:jc w:val="left"/>
        <w:rPr>
          <w:sz w:val="18"/>
        </w:rPr>
      </w:pP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 xml:space="preserve">- </w:t>
      </w:r>
      <w:r>
        <w:rPr>
          <w:sz w:val="18"/>
        </w:rPr>
        <w:t>невозможность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>
      <w:pPr>
        <w:pStyle w:val="10"/>
        <w:numPr>
          <w:ilvl w:val="0"/>
          <w:numId w:val="0"/>
        </w:numPr>
        <w:tabs>
          <w:tab w:val="left" w:pos="952"/>
          <w:tab w:val="left" w:pos="953"/>
        </w:tabs>
        <w:spacing w:before="0" w:after="0" w:line="219" w:lineRule="exact"/>
        <w:ind w:left="591" w:leftChars="0" w:right="0" w:rightChars="0"/>
        <w:jc w:val="left"/>
        <w:rPr>
          <w:sz w:val="18"/>
        </w:rPr>
      </w:pP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 xml:space="preserve">- </w:t>
      </w:r>
      <w:r>
        <w:rPr>
          <w:sz w:val="18"/>
        </w:rPr>
        <w:t>возникновение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противопоказаний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>
      <w:pPr>
        <w:pStyle w:val="10"/>
        <w:numPr>
          <w:ilvl w:val="0"/>
          <w:numId w:val="0"/>
        </w:numPr>
        <w:tabs>
          <w:tab w:val="left" w:pos="952"/>
          <w:tab w:val="left" w:pos="953"/>
        </w:tabs>
        <w:spacing w:before="1" w:after="0" w:line="220" w:lineRule="exact"/>
        <w:ind w:left="591" w:leftChars="0" w:right="0" w:rightChars="0"/>
        <w:jc w:val="left"/>
        <w:rPr>
          <w:sz w:val="18"/>
        </w:rPr>
      </w:pP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 xml:space="preserve">- </w:t>
      </w:r>
      <w:r>
        <w:rPr>
          <w:sz w:val="18"/>
        </w:rPr>
        <w:t>иная</w:t>
      </w:r>
      <w:r>
        <w:rPr>
          <w:spacing w:val="-3"/>
          <w:sz w:val="18"/>
        </w:rPr>
        <w:t xml:space="preserve"> </w:t>
      </w:r>
      <w:r>
        <w:rPr>
          <w:sz w:val="18"/>
        </w:rPr>
        <w:t>невозможность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услугу.</w:t>
      </w:r>
    </w:p>
    <w:p>
      <w:pPr>
        <w:pStyle w:val="10"/>
        <w:numPr>
          <w:ilvl w:val="2"/>
          <w:numId w:val="6"/>
        </w:numPr>
        <w:tabs>
          <w:tab w:val="left" w:pos="1514"/>
        </w:tabs>
        <w:spacing w:before="0" w:after="0" w:line="240" w:lineRule="auto"/>
        <w:ind w:left="232" w:right="126" w:firstLine="811"/>
        <w:jc w:val="both"/>
        <w:rPr>
          <w:sz w:val="18"/>
        </w:rPr>
      </w:pPr>
      <w:r>
        <w:rPr>
          <w:sz w:val="18"/>
        </w:rPr>
        <w:t xml:space="preserve">Исполнитель информирует </w:t>
      </w:r>
      <w:r>
        <w:rPr>
          <w:sz w:val="18"/>
          <w:lang w:val="ru-RU"/>
        </w:rPr>
        <w:t>Заказчика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>, что состояние неспособности выразить свою волю не распространяется на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состояние,</w:t>
      </w:r>
      <w:r>
        <w:rPr>
          <w:spacing w:val="-1"/>
          <w:sz w:val="18"/>
        </w:rPr>
        <w:t xml:space="preserve"> </w:t>
      </w:r>
      <w:r>
        <w:rPr>
          <w:sz w:val="18"/>
        </w:rPr>
        <w:t>вызванное</w:t>
      </w:r>
      <w:r>
        <w:rPr>
          <w:spacing w:val="-1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анестезией, проводимой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желанию 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с согласия </w:t>
      </w:r>
      <w:r>
        <w:rPr>
          <w:sz w:val="18"/>
          <w:lang w:val="ru-RU"/>
        </w:rPr>
        <w:t>Заказчика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>;</w:t>
      </w:r>
    </w:p>
    <w:p>
      <w:pPr>
        <w:pStyle w:val="10"/>
        <w:numPr>
          <w:ilvl w:val="2"/>
          <w:numId w:val="6"/>
        </w:numPr>
        <w:tabs>
          <w:tab w:val="left" w:pos="1591"/>
        </w:tabs>
        <w:spacing w:before="0" w:after="0" w:line="240" w:lineRule="auto"/>
        <w:ind w:left="231" w:right="124" w:firstLine="811"/>
        <w:jc w:val="both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приступать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препятствующих исполнению Исполнителем Договора при условии наличия у Пациента способности выразить свою волю и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отсутствия экстренных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показаний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угрозы</w:t>
      </w:r>
      <w:r>
        <w:rPr>
          <w:spacing w:val="-2"/>
          <w:sz w:val="18"/>
        </w:rPr>
        <w:t xml:space="preserve"> </w:t>
      </w:r>
      <w:r>
        <w:rPr>
          <w:sz w:val="18"/>
        </w:rPr>
        <w:t>жизни</w:t>
      </w:r>
      <w:r>
        <w:rPr>
          <w:spacing w:val="-1"/>
          <w:sz w:val="18"/>
        </w:rPr>
        <w:t xml:space="preserve"> </w:t>
      </w:r>
      <w:r>
        <w:rPr>
          <w:sz w:val="18"/>
        </w:rPr>
        <w:t>Пациента;</w:t>
      </w:r>
    </w:p>
    <w:p>
      <w:pPr>
        <w:pStyle w:val="10"/>
        <w:numPr>
          <w:ilvl w:val="2"/>
          <w:numId w:val="6"/>
        </w:numPr>
        <w:tabs>
          <w:tab w:val="left" w:pos="1497"/>
        </w:tabs>
        <w:spacing w:before="0" w:after="0" w:line="240" w:lineRule="auto"/>
        <w:ind w:left="231" w:right="124" w:firstLine="811"/>
        <w:jc w:val="both"/>
        <w:rPr>
          <w:sz w:val="18"/>
        </w:rPr>
      </w:pPr>
      <w:r>
        <w:rPr>
          <w:sz w:val="18"/>
        </w:rPr>
        <w:t>В ситуации способности Пациента выразить свою волю и отсутствия экстренных показаний для устранения угрозы</w:t>
      </w:r>
      <w:r>
        <w:rPr>
          <w:spacing w:val="-42"/>
          <w:sz w:val="18"/>
        </w:rPr>
        <w:t xml:space="preserve"> </w:t>
      </w:r>
      <w:r>
        <w:rPr>
          <w:sz w:val="18"/>
        </w:rPr>
        <w:t>жизни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менять,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специфику</w:t>
      </w:r>
      <w:r>
        <w:rPr>
          <w:spacing w:val="-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Пациента;</w:t>
      </w:r>
    </w:p>
    <w:p>
      <w:pPr>
        <w:pStyle w:val="10"/>
        <w:numPr>
          <w:ilvl w:val="2"/>
          <w:numId w:val="6"/>
        </w:numPr>
        <w:tabs>
          <w:tab w:val="left" w:pos="1494"/>
        </w:tabs>
        <w:spacing w:before="0" w:after="0" w:line="240" w:lineRule="auto"/>
        <w:ind w:left="232" w:right="125" w:firstLine="811"/>
        <w:jc w:val="both"/>
        <w:rPr>
          <w:sz w:val="18"/>
        </w:rPr>
      </w:pPr>
      <w:r>
        <w:rPr>
          <w:sz w:val="18"/>
        </w:rPr>
        <w:t xml:space="preserve">Самостоятельно принимать решение об изменении по медицинским показаниям ранее согласованного с </w:t>
      </w:r>
      <w:r>
        <w:rPr>
          <w:sz w:val="18"/>
          <w:lang w:val="ru-RU"/>
        </w:rPr>
        <w:t>Заказчиком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Пациентом</w:t>
      </w:r>
      <w:r>
        <w:rPr>
          <w:rFonts w:hint="default"/>
          <w:sz w:val="18"/>
          <w:lang w:val="ru-RU"/>
        </w:rPr>
        <w:t>)</w:t>
      </w:r>
      <w:r>
        <w:rPr>
          <w:spacing w:val="-42"/>
          <w:sz w:val="18"/>
        </w:rPr>
        <w:t xml:space="preserve"> </w:t>
      </w:r>
      <w:r>
        <w:rPr>
          <w:sz w:val="18"/>
        </w:rPr>
        <w:t>плана лечения по причине возникновения непредвиденных обстоятельств во время проведения общей анестезии и 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из-за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неспособности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выражать</w:t>
      </w:r>
      <w:r>
        <w:rPr>
          <w:spacing w:val="1"/>
          <w:sz w:val="18"/>
        </w:rPr>
        <w:t xml:space="preserve"> </w:t>
      </w:r>
      <w:r>
        <w:rPr>
          <w:sz w:val="18"/>
        </w:rPr>
        <w:t>свою</w:t>
      </w:r>
      <w:r>
        <w:rPr>
          <w:spacing w:val="1"/>
          <w:sz w:val="18"/>
        </w:rPr>
        <w:t xml:space="preserve"> </w:t>
      </w:r>
      <w:r>
        <w:rPr>
          <w:sz w:val="18"/>
        </w:rPr>
        <w:t>волю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отсутствием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представителей;</w:t>
      </w:r>
    </w:p>
    <w:p>
      <w:pPr>
        <w:pStyle w:val="10"/>
        <w:numPr>
          <w:ilvl w:val="2"/>
          <w:numId w:val="6"/>
        </w:numPr>
        <w:tabs>
          <w:tab w:val="left" w:pos="1562"/>
        </w:tabs>
        <w:spacing w:before="0" w:after="0" w:line="240" w:lineRule="auto"/>
        <w:ind w:left="232" w:right="125" w:firstLine="811"/>
        <w:jc w:val="both"/>
        <w:rPr>
          <w:sz w:val="18"/>
        </w:rPr>
      </w:pP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принимать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вмешательства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экстренным показаниям для устранения угрозы его жизни в ситуации неспособности Пациента выразить свою волю или отсутствия</w:t>
      </w:r>
      <w:r>
        <w:rPr>
          <w:spacing w:val="-42"/>
          <w:sz w:val="18"/>
        </w:rPr>
        <w:t xml:space="preserve"> </w:t>
      </w:r>
      <w:r>
        <w:rPr>
          <w:sz w:val="18"/>
        </w:rPr>
        <w:t>его представителей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РФ;</w:t>
      </w:r>
    </w:p>
    <w:p>
      <w:pPr>
        <w:pStyle w:val="10"/>
        <w:numPr>
          <w:ilvl w:val="2"/>
          <w:numId w:val="6"/>
        </w:numPr>
        <w:tabs>
          <w:tab w:val="left" w:pos="1518"/>
        </w:tabs>
        <w:spacing w:before="0" w:after="0" w:line="240" w:lineRule="auto"/>
        <w:ind w:left="232" w:right="122" w:firstLine="811"/>
        <w:jc w:val="both"/>
        <w:rPr>
          <w:sz w:val="18"/>
        </w:rPr>
      </w:pPr>
      <w:r>
        <w:rPr>
          <w:sz w:val="18"/>
        </w:rPr>
        <w:t>Переносить или отменять время приема Пациента в случае его опоздания более чем на 20 (двадцать) минут по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назначенному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приема;</w:t>
      </w:r>
    </w:p>
    <w:p>
      <w:pPr>
        <w:pStyle w:val="10"/>
        <w:numPr>
          <w:ilvl w:val="2"/>
          <w:numId w:val="6"/>
        </w:numPr>
        <w:tabs>
          <w:tab w:val="left" w:pos="1562"/>
        </w:tabs>
        <w:spacing w:before="0" w:after="0" w:line="240" w:lineRule="auto"/>
        <w:ind w:left="232" w:right="123" w:firstLine="811"/>
        <w:jc w:val="both"/>
        <w:rPr>
          <w:sz w:val="18"/>
        </w:rPr>
      </w:pPr>
      <w:r>
        <w:rPr>
          <w:sz w:val="18"/>
        </w:rPr>
        <w:t>Привлекать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(например,</w:t>
      </w:r>
      <w:r>
        <w:rPr>
          <w:spacing w:val="1"/>
          <w:sz w:val="18"/>
        </w:rPr>
        <w:t xml:space="preserve"> </w:t>
      </w:r>
      <w:r>
        <w:rPr>
          <w:sz w:val="18"/>
        </w:rPr>
        <w:t>зуботехнические</w:t>
      </w:r>
      <w:r>
        <w:rPr>
          <w:spacing w:val="1"/>
          <w:sz w:val="18"/>
        </w:rPr>
        <w:t xml:space="preserve"> </w:t>
      </w:r>
      <w:r>
        <w:rPr>
          <w:sz w:val="18"/>
        </w:rPr>
        <w:t>лаборатории),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медицинским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работникам</w:t>
      </w:r>
      <w:r>
        <w:rPr>
          <w:spacing w:val="1"/>
          <w:sz w:val="18"/>
        </w:rPr>
        <w:t xml:space="preserve"> </w:t>
      </w:r>
      <w:r>
        <w:rPr>
          <w:sz w:val="18"/>
        </w:rPr>
        <w:t>клиники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4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45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помощи, в том числе для привлечения независимых специалистов. Также направлять Пациента в другие специализированные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медицинские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целях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достаточной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заболеваний</w:t>
      </w:r>
      <w:r>
        <w:rPr>
          <w:spacing w:val="1"/>
          <w:sz w:val="18"/>
        </w:rPr>
        <w:t xml:space="preserve"> </w:t>
      </w:r>
      <w:r>
        <w:rPr>
          <w:sz w:val="18"/>
        </w:rPr>
        <w:t>(состояний), препятствующих оказанию медицинских услуг в соответствии с условиями настоящего Договора, а также в целях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повышения качества</w:t>
      </w:r>
      <w:r>
        <w:rPr>
          <w:spacing w:val="-1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 услуг.</w:t>
      </w:r>
    </w:p>
    <w:p>
      <w:pPr>
        <w:pStyle w:val="10"/>
        <w:numPr>
          <w:ilvl w:val="2"/>
          <w:numId w:val="6"/>
        </w:numPr>
        <w:tabs>
          <w:tab w:val="left" w:pos="1507"/>
        </w:tabs>
        <w:spacing w:before="1" w:after="0" w:line="240" w:lineRule="auto"/>
        <w:ind w:left="231" w:right="131" w:firstLine="811"/>
        <w:jc w:val="both"/>
        <w:rPr>
          <w:sz w:val="18"/>
        </w:rPr>
      </w:pPr>
      <w:r>
        <w:rPr>
          <w:sz w:val="18"/>
        </w:rPr>
        <w:t>Исполнитель имеет право на использование результатов оказания медицинских услуг Пациента в полном 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фрагментов результатов оказания медицинских услуг, промежуточных результатов оказания медицинских услуг для наполнения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рабочего альбома-портфолио Исполнителя, размещения на сайте Исполнителя в качестве наглядного визуального примера образца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производимых услуг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>
      <w:pPr>
        <w:pStyle w:val="10"/>
        <w:numPr>
          <w:ilvl w:val="2"/>
          <w:numId w:val="6"/>
        </w:numPr>
        <w:tabs>
          <w:tab w:val="left" w:pos="1622"/>
        </w:tabs>
        <w:spacing w:before="0" w:after="0" w:line="240" w:lineRule="auto"/>
        <w:ind w:left="231" w:right="121" w:firstLine="811"/>
        <w:jc w:val="both"/>
        <w:rPr>
          <w:sz w:val="18"/>
          <w:highlight w:val="none"/>
        </w:rPr>
      </w:pPr>
      <w:r>
        <w:rPr>
          <w:sz w:val="18"/>
          <w:highlight w:val="none"/>
        </w:rPr>
        <w:t>По медицинским показаниям изменять, дополнять, сокращать План лечения, а также виды, объемы, и сроки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оказания</w:t>
      </w:r>
      <w:r>
        <w:rPr>
          <w:spacing w:val="-1"/>
          <w:sz w:val="18"/>
          <w:highlight w:val="none"/>
        </w:rPr>
        <w:t xml:space="preserve"> </w:t>
      </w:r>
      <w:r>
        <w:rPr>
          <w:sz w:val="18"/>
          <w:highlight w:val="none"/>
        </w:rPr>
        <w:t>платных медицинских</w:t>
      </w:r>
      <w:r>
        <w:rPr>
          <w:spacing w:val="2"/>
          <w:sz w:val="18"/>
          <w:highlight w:val="none"/>
        </w:rPr>
        <w:t xml:space="preserve"> </w:t>
      </w:r>
      <w:r>
        <w:rPr>
          <w:sz w:val="18"/>
          <w:highlight w:val="none"/>
        </w:rPr>
        <w:t>услуг,</w:t>
      </w:r>
      <w:r>
        <w:rPr>
          <w:spacing w:val="-2"/>
          <w:sz w:val="18"/>
          <w:highlight w:val="none"/>
        </w:rPr>
        <w:t xml:space="preserve"> </w:t>
      </w:r>
      <w:r>
        <w:rPr>
          <w:sz w:val="18"/>
          <w:highlight w:val="none"/>
        </w:rPr>
        <w:t>предварительно уведомив</w:t>
      </w:r>
      <w:r>
        <w:rPr>
          <w:rFonts w:hint="default"/>
          <w:sz w:val="18"/>
          <w:highlight w:val="none"/>
          <w:lang w:val="ru-RU"/>
        </w:rPr>
        <w:t xml:space="preserve"> Заказчика (Пациента) </w:t>
      </w:r>
      <w:r>
        <w:rPr>
          <w:sz w:val="18"/>
          <w:highlight w:val="none"/>
        </w:rPr>
        <w:t>и</w:t>
      </w:r>
      <w:r>
        <w:rPr>
          <w:spacing w:val="-2"/>
          <w:sz w:val="18"/>
          <w:highlight w:val="none"/>
        </w:rPr>
        <w:t xml:space="preserve"> </w:t>
      </w:r>
      <w:r>
        <w:rPr>
          <w:sz w:val="18"/>
          <w:highlight w:val="none"/>
        </w:rPr>
        <w:t>обосновав</w:t>
      </w:r>
      <w:r>
        <w:rPr>
          <w:spacing w:val="-3"/>
          <w:sz w:val="18"/>
          <w:highlight w:val="none"/>
        </w:rPr>
        <w:t xml:space="preserve"> </w:t>
      </w:r>
      <w:r>
        <w:rPr>
          <w:sz w:val="18"/>
          <w:highlight w:val="none"/>
        </w:rPr>
        <w:t>необходимость</w:t>
      </w:r>
      <w:r>
        <w:rPr>
          <w:spacing w:val="-1"/>
          <w:sz w:val="18"/>
          <w:highlight w:val="none"/>
        </w:rPr>
        <w:t xml:space="preserve"> </w:t>
      </w:r>
      <w:r>
        <w:rPr>
          <w:sz w:val="18"/>
          <w:highlight w:val="none"/>
        </w:rPr>
        <w:t>их оказания.</w:t>
      </w:r>
      <w:r>
        <w:rPr>
          <w:rFonts w:hint="default"/>
          <w:sz w:val="18"/>
          <w:highlight w:val="none"/>
          <w:lang w:val="ru-RU"/>
        </w:rPr>
        <w:t xml:space="preserve">                              </w:t>
      </w:r>
      <w:r>
        <w:rPr>
          <w:sz w:val="18"/>
          <w:highlight w:val="none"/>
        </w:rPr>
        <w:t xml:space="preserve">Без согласия </w:t>
      </w:r>
      <w:r>
        <w:rPr>
          <w:sz w:val="18"/>
          <w:highlight w:val="none"/>
          <w:lang w:val="ru-RU"/>
        </w:rPr>
        <w:t>Заказчика</w:t>
      </w:r>
      <w:r>
        <w:rPr>
          <w:rFonts w:hint="default"/>
          <w:sz w:val="18"/>
          <w:highlight w:val="none"/>
          <w:lang w:val="ru-RU"/>
        </w:rPr>
        <w:t xml:space="preserve"> (Пациента) </w:t>
      </w:r>
      <w:r>
        <w:rPr>
          <w:sz w:val="18"/>
          <w:highlight w:val="none"/>
        </w:rPr>
        <w:t>Исполнитель не вправе предоставлять дополнительные медицинские услуги на возмездной</w:t>
      </w:r>
      <w:r>
        <w:rPr>
          <w:spacing w:val="-42"/>
          <w:sz w:val="18"/>
          <w:highlight w:val="none"/>
        </w:rPr>
        <w:t xml:space="preserve"> </w:t>
      </w:r>
      <w:r>
        <w:rPr>
          <w:rFonts w:hint="default"/>
          <w:spacing w:val="-42"/>
          <w:sz w:val="18"/>
          <w:highlight w:val="none"/>
          <w:lang w:val="ru-RU"/>
        </w:rPr>
        <w:t xml:space="preserve">  </w:t>
      </w:r>
      <w:r>
        <w:rPr>
          <w:sz w:val="18"/>
          <w:highlight w:val="none"/>
        </w:rPr>
        <w:t>основе.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Согласие</w:t>
      </w:r>
      <w:r>
        <w:rPr>
          <w:spacing w:val="1"/>
          <w:sz w:val="18"/>
          <w:highlight w:val="none"/>
        </w:rPr>
        <w:t xml:space="preserve"> </w:t>
      </w:r>
      <w:r>
        <w:rPr>
          <w:spacing w:val="1"/>
          <w:sz w:val="18"/>
          <w:highlight w:val="none"/>
          <w:lang w:val="ru-RU"/>
        </w:rPr>
        <w:t>Заказчика</w:t>
      </w:r>
      <w:r>
        <w:rPr>
          <w:spacing w:val="1"/>
          <w:sz w:val="18"/>
          <w:highlight w:val="none"/>
        </w:rPr>
        <w:t xml:space="preserve"> </w:t>
      </w:r>
      <w:r>
        <w:rPr>
          <w:rFonts w:hint="default"/>
          <w:spacing w:val="1"/>
          <w:sz w:val="18"/>
          <w:highlight w:val="none"/>
          <w:lang w:val="ru-RU"/>
        </w:rPr>
        <w:t xml:space="preserve">(Пациента) </w:t>
      </w:r>
      <w:r>
        <w:rPr>
          <w:sz w:val="18"/>
          <w:highlight w:val="none"/>
        </w:rPr>
        <w:t>оформляется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в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письменном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виде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путем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заключения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дополнительного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соглашения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к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настоящему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Договору о внесении изменений или утверждении нового Плана лечения либо путем оплаты счета и (или) подписания Акта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приемки</w:t>
      </w:r>
      <w:r>
        <w:rPr>
          <w:spacing w:val="-2"/>
          <w:sz w:val="18"/>
          <w:highlight w:val="none"/>
        </w:rPr>
        <w:t xml:space="preserve"> </w:t>
      </w:r>
      <w:r>
        <w:rPr>
          <w:sz w:val="18"/>
          <w:highlight w:val="none"/>
        </w:rPr>
        <w:t>оказанных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услуг.</w:t>
      </w:r>
    </w:p>
    <w:p>
      <w:pPr>
        <w:pStyle w:val="10"/>
        <w:numPr>
          <w:ilvl w:val="2"/>
          <w:numId w:val="6"/>
        </w:numPr>
        <w:tabs>
          <w:tab w:val="left" w:pos="1622"/>
        </w:tabs>
        <w:spacing w:before="0" w:after="0" w:line="240" w:lineRule="auto"/>
        <w:ind w:left="231" w:right="132" w:firstLine="811"/>
        <w:jc w:val="both"/>
        <w:rPr>
          <w:sz w:val="18"/>
        </w:rPr>
      </w:pPr>
      <w:r>
        <w:rPr>
          <w:sz w:val="18"/>
          <w:highlight w:val="none"/>
        </w:rPr>
        <w:t xml:space="preserve">Направлять </w:t>
      </w:r>
      <w:r>
        <w:rPr>
          <w:sz w:val="18"/>
          <w:highlight w:val="none"/>
          <w:lang w:val="ru-RU"/>
        </w:rPr>
        <w:t>Пациента</w:t>
      </w:r>
      <w:r>
        <w:rPr>
          <w:sz w:val="18"/>
          <w:highlight w:val="none"/>
        </w:rPr>
        <w:t xml:space="preserve"> в другие медицинские организации, в случае если </w:t>
      </w:r>
      <w:r>
        <w:rPr>
          <w:sz w:val="18"/>
          <w:highlight w:val="none"/>
          <w:lang w:val="ru-RU"/>
        </w:rPr>
        <w:t>ем</w:t>
      </w:r>
      <w:r>
        <w:rPr>
          <w:sz w:val="18"/>
          <w:highlight w:val="none"/>
        </w:rPr>
        <w:t>у требуются либо рекомендованы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</w:rPr>
        <w:t>медицинские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услуги, которые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могут быть осуществлены</w:t>
      </w:r>
      <w:r>
        <w:rPr>
          <w:spacing w:val="-1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>
      <w:pPr>
        <w:pStyle w:val="10"/>
        <w:numPr>
          <w:ilvl w:val="2"/>
          <w:numId w:val="6"/>
        </w:numPr>
        <w:tabs>
          <w:tab w:val="left" w:pos="1584"/>
        </w:tabs>
        <w:spacing w:before="0" w:after="0" w:line="207" w:lineRule="exact"/>
        <w:ind w:left="1583" w:right="0" w:hanging="541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3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Договору.</w:t>
      </w:r>
    </w:p>
    <w:p>
      <w:pPr>
        <w:pStyle w:val="10"/>
        <w:numPr>
          <w:ilvl w:val="2"/>
          <w:numId w:val="6"/>
        </w:numPr>
        <w:tabs>
          <w:tab w:val="left" w:pos="1591"/>
        </w:tabs>
        <w:spacing w:before="0" w:after="0" w:line="240" w:lineRule="auto"/>
        <w:ind w:left="231" w:right="124" w:firstLine="811"/>
        <w:jc w:val="both"/>
        <w:rPr>
          <w:sz w:val="18"/>
        </w:rPr>
      </w:pPr>
      <w:r>
        <w:rPr>
          <w:sz w:val="18"/>
        </w:rPr>
        <w:t>Не приступать к работе, а начатую работу приостановить, либо отказаться от исполнения настоящего Договора и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убытков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(Пациентом)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 а также при наличии обстоятельств, очевидно свидетельствующих о том, что исполнение указанных обязанностей не</w:t>
      </w:r>
      <w:r>
        <w:rPr>
          <w:spacing w:val="1"/>
          <w:sz w:val="18"/>
        </w:rPr>
        <w:t xml:space="preserve"> </w:t>
      </w:r>
      <w:r>
        <w:rPr>
          <w:sz w:val="18"/>
        </w:rPr>
        <w:t>будет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произведено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срок.</w:t>
      </w:r>
    </w:p>
    <w:p>
      <w:pPr>
        <w:pStyle w:val="10"/>
        <w:numPr>
          <w:ilvl w:val="2"/>
          <w:numId w:val="6"/>
        </w:numPr>
        <w:tabs>
          <w:tab w:val="left" w:pos="1620"/>
        </w:tabs>
        <w:spacing w:before="0" w:after="0" w:line="240" w:lineRule="auto"/>
        <w:ind w:left="232" w:right="129" w:firstLine="811"/>
        <w:jc w:val="both"/>
        <w:rPr>
          <w:sz w:val="18"/>
        </w:rPr>
      </w:pPr>
      <w:r>
        <w:rPr>
          <w:sz w:val="18"/>
        </w:rPr>
        <w:t>В случае отсутствия (отпуск, увольнение и т.д.) специалиста, к которому осуществлена запись, 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 направить Пациента с его согласия к другому специалисту соответствующего профиля и квалификации, или соответственно</w:t>
      </w:r>
      <w:r>
        <w:rPr>
          <w:spacing w:val="-42"/>
          <w:sz w:val="18"/>
        </w:rPr>
        <w:t xml:space="preserve"> </w:t>
      </w:r>
      <w:r>
        <w:rPr>
          <w:sz w:val="18"/>
        </w:rPr>
        <w:t>увеличить</w:t>
      </w:r>
      <w:r>
        <w:rPr>
          <w:spacing w:val="-2"/>
          <w:sz w:val="18"/>
        </w:rPr>
        <w:t xml:space="preserve"> </w:t>
      </w:r>
      <w:r>
        <w:rPr>
          <w:sz w:val="18"/>
        </w:rPr>
        <w:t>сроки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>
      <w:pPr>
        <w:pStyle w:val="10"/>
        <w:numPr>
          <w:ilvl w:val="2"/>
          <w:numId w:val="6"/>
        </w:numPr>
        <w:tabs>
          <w:tab w:val="left" w:pos="1620"/>
        </w:tabs>
        <w:spacing w:before="0" w:after="0" w:line="240" w:lineRule="auto"/>
        <w:ind w:left="232" w:right="129" w:firstLine="811"/>
        <w:jc w:val="both"/>
        <w:rPr>
          <w:sz w:val="18"/>
        </w:rPr>
      </w:pPr>
      <w:r>
        <w:rPr>
          <w:sz w:val="18"/>
          <w:lang w:val="ru-RU"/>
        </w:rPr>
        <w:t>Отсрочить</w:t>
      </w:r>
      <w:r>
        <w:rPr>
          <w:rFonts w:hint="default"/>
          <w:sz w:val="18"/>
          <w:lang w:val="ru-RU"/>
        </w:rPr>
        <w:t xml:space="preserve"> или отменить медицинское(ие) вмешательство(а) (в том числе в день назначения) и изменить сроки оказания в случае обнаружения у Пациента медицинских противопоказаний.</w:t>
      </w:r>
    </w:p>
    <w:p>
      <w:pPr>
        <w:pStyle w:val="10"/>
        <w:numPr>
          <w:ilvl w:val="2"/>
          <w:numId w:val="6"/>
        </w:numPr>
        <w:tabs>
          <w:tab w:val="left" w:pos="1586"/>
        </w:tabs>
        <w:spacing w:before="0" w:after="0" w:line="205" w:lineRule="exact"/>
        <w:ind w:left="1586" w:right="0" w:hanging="543"/>
        <w:jc w:val="both"/>
        <w:rPr>
          <w:sz w:val="18"/>
        </w:rPr>
      </w:pPr>
      <w:r>
        <w:rPr>
          <w:sz w:val="18"/>
        </w:rPr>
        <w:t>Отказать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случае:</w:t>
      </w:r>
    </w:p>
    <w:p>
      <w:pPr>
        <w:pStyle w:val="10"/>
        <w:numPr>
          <w:ilvl w:val="0"/>
          <w:numId w:val="0"/>
        </w:numPr>
        <w:tabs>
          <w:tab w:val="left" w:pos="953"/>
        </w:tabs>
        <w:spacing w:before="1" w:after="0" w:line="240" w:lineRule="auto"/>
        <w:ind w:left="591" w:leftChars="0" w:right="0" w:rightChars="0"/>
        <w:jc w:val="both"/>
        <w:rPr>
          <w:sz w:val="18"/>
        </w:rPr>
      </w:pP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 xml:space="preserve">- </w:t>
      </w:r>
      <w:r>
        <w:rPr>
          <w:sz w:val="18"/>
        </w:rPr>
        <w:t>пребывания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6"/>
          <w:sz w:val="18"/>
        </w:rPr>
        <w:t xml:space="preserve"> </w:t>
      </w:r>
      <w:r>
        <w:rPr>
          <w:sz w:val="18"/>
        </w:rPr>
        <w:t>алкогольного,</w:t>
      </w:r>
      <w:r>
        <w:rPr>
          <w:spacing w:val="-4"/>
          <w:sz w:val="18"/>
        </w:rPr>
        <w:t xml:space="preserve"> </w:t>
      </w:r>
      <w:r>
        <w:rPr>
          <w:sz w:val="18"/>
        </w:rPr>
        <w:t>наркотического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токсикологического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опьянения;</w:t>
      </w:r>
    </w:p>
    <w:p>
      <w:pPr>
        <w:pStyle w:val="10"/>
        <w:numPr>
          <w:ilvl w:val="0"/>
          <w:numId w:val="0"/>
        </w:numPr>
        <w:tabs>
          <w:tab w:val="left" w:pos="953"/>
        </w:tabs>
        <w:spacing w:before="1" w:after="0" w:line="240" w:lineRule="auto"/>
        <w:ind w:left="591" w:leftChars="0" w:right="0" w:rightChars="0"/>
        <w:jc w:val="both"/>
        <w:rPr>
          <w:sz w:val="18"/>
        </w:rPr>
      </w:pPr>
      <w:r>
        <w:rPr>
          <w:rFonts w:hint="default"/>
          <w:sz w:val="18"/>
          <w:lang w:val="ru-RU"/>
        </w:rPr>
        <w:tab/>
      </w:r>
      <w:r>
        <w:rPr>
          <w:rFonts w:hint="default"/>
          <w:sz w:val="18"/>
          <w:lang w:val="ru-RU"/>
        </w:rPr>
        <w:t xml:space="preserve">- </w:t>
      </w:r>
      <w:r>
        <w:rPr>
          <w:sz w:val="18"/>
        </w:rPr>
        <w:t>совершения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действий,</w:t>
      </w:r>
      <w:r>
        <w:rPr>
          <w:spacing w:val="-4"/>
          <w:sz w:val="18"/>
        </w:rPr>
        <w:t xml:space="preserve"> </w:t>
      </w:r>
      <w:r>
        <w:rPr>
          <w:sz w:val="18"/>
        </w:rPr>
        <w:t>угрожающих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жизни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здоровью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Исполнителя;</w:t>
      </w:r>
    </w:p>
    <w:p>
      <w:pPr>
        <w:pStyle w:val="10"/>
        <w:numPr>
          <w:ilvl w:val="1"/>
          <w:numId w:val="6"/>
        </w:numPr>
        <w:tabs>
          <w:tab w:val="left" w:pos="1673"/>
        </w:tabs>
        <w:spacing w:before="182" w:after="0" w:line="240" w:lineRule="auto"/>
        <w:ind w:left="1672" w:right="0" w:hanging="735"/>
        <w:jc w:val="both"/>
        <w:rPr>
          <w:b/>
          <w:sz w:val="18"/>
          <w:u w:val="none" w:color="auto"/>
        </w:rPr>
      </w:pPr>
      <w:r>
        <w:rPr>
          <w:b/>
          <w:sz w:val="18"/>
          <w:u w:val="none" w:color="auto"/>
        </w:rPr>
        <w:t>Исполнитель</w:t>
      </w:r>
      <w:r>
        <w:rPr>
          <w:b/>
          <w:spacing w:val="-3"/>
          <w:sz w:val="18"/>
          <w:u w:val="none" w:color="auto"/>
        </w:rPr>
        <w:t xml:space="preserve"> </w:t>
      </w:r>
      <w:r>
        <w:rPr>
          <w:b/>
          <w:sz w:val="18"/>
          <w:u w:val="none" w:color="auto"/>
        </w:rPr>
        <w:t>обязан</w:t>
      </w:r>
      <w:r>
        <w:rPr>
          <w:rFonts w:hint="default"/>
          <w:b/>
          <w:sz w:val="18"/>
          <w:u w:val="none" w:color="auto"/>
          <w:lang w:val="ru-RU"/>
        </w:rPr>
        <w:t>:</w:t>
      </w:r>
    </w:p>
    <w:p>
      <w:pPr>
        <w:pStyle w:val="10"/>
        <w:numPr>
          <w:ilvl w:val="2"/>
          <w:numId w:val="6"/>
        </w:numPr>
        <w:tabs>
          <w:tab w:val="left" w:pos="1502"/>
        </w:tabs>
        <w:spacing w:before="122" w:after="0" w:line="240" w:lineRule="auto"/>
        <w:ind w:left="232" w:right="131" w:firstLine="766"/>
        <w:jc w:val="both"/>
        <w:rPr>
          <w:sz w:val="18"/>
        </w:rPr>
      </w:pPr>
      <w:r>
        <w:rPr>
          <w:sz w:val="18"/>
        </w:rPr>
        <w:t>Оказывать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добровольного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информированного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 Пациента</w:t>
      </w:r>
      <w:r>
        <w:rPr>
          <w:spacing w:val="-1"/>
          <w:sz w:val="18"/>
        </w:rPr>
        <w:t xml:space="preserve"> </w:t>
      </w:r>
      <w:r>
        <w:rPr>
          <w:rFonts w:hint="default"/>
          <w:spacing w:val="-1"/>
          <w:sz w:val="18"/>
          <w:lang w:val="ru-RU"/>
        </w:rPr>
        <w:t xml:space="preserve">(законного представителя Пациента)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медицинское</w:t>
      </w:r>
      <w:r>
        <w:rPr>
          <w:spacing w:val="-1"/>
          <w:sz w:val="18"/>
        </w:rPr>
        <w:t xml:space="preserve"> </w:t>
      </w:r>
      <w:r>
        <w:rPr>
          <w:sz w:val="18"/>
        </w:rPr>
        <w:t>вмешательство;</w:t>
      </w:r>
    </w:p>
    <w:p>
      <w:pPr>
        <w:pStyle w:val="10"/>
        <w:numPr>
          <w:ilvl w:val="2"/>
          <w:numId w:val="6"/>
        </w:numPr>
        <w:tabs>
          <w:tab w:val="left" w:pos="1514"/>
        </w:tabs>
        <w:spacing w:before="1" w:after="0" w:line="240" w:lineRule="auto"/>
        <w:ind w:left="232" w:right="124" w:firstLine="766"/>
        <w:jc w:val="both"/>
        <w:rPr>
          <w:sz w:val="18"/>
        </w:rPr>
      </w:pPr>
      <w:r>
        <w:rPr>
          <w:sz w:val="18"/>
        </w:rPr>
        <w:t>Соблюдать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предъявляемые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методам</w:t>
      </w:r>
      <w:r>
        <w:rPr>
          <w:spacing w:val="1"/>
          <w:sz w:val="18"/>
        </w:rPr>
        <w:t xml:space="preserve"> </w:t>
      </w:r>
      <w:r>
        <w:rPr>
          <w:sz w:val="18"/>
        </w:rPr>
        <w:t>диагностики,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профилактики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 Российской Федерации: обеспечивать соответствие оказываемой медицинской помощи положениям об 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видам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утверждаемым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здравоохранения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2"/>
          <w:sz w:val="18"/>
        </w:rPr>
        <w:t xml:space="preserve"> </w:t>
      </w:r>
      <w:r>
        <w:rPr>
          <w:sz w:val="18"/>
        </w:rPr>
        <w:t>Федерации; порядкам оказания медицинской помощи, утверждаемым Министерством здравоохранения Российской 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всеми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организациями;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оказывать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медицинскую помощь на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основе </w:t>
      </w:r>
      <w:r>
        <w:fldChar w:fldCharType="begin"/>
      </w:r>
      <w:r>
        <w:instrText xml:space="preserve"> HYPERLINK "consultantplus://offline/ref%3D0A5B9D856F6B76316282A7193DF0C746688923F82096F542FF198430C84722B0DDA815825D7432C5E2EC84DE151D19B8F949B595CDFED408r14FM" \h </w:instrText>
      </w:r>
      <w:r>
        <w:fldChar w:fldCharType="separate"/>
      </w:r>
      <w:r>
        <w:rPr>
          <w:sz w:val="18"/>
        </w:rPr>
        <w:t>клинических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рекомендаций</w:t>
      </w:r>
      <w:r>
        <w:rPr>
          <w:sz w:val="18"/>
        </w:rPr>
        <w:fldChar w:fldCharType="end"/>
      </w:r>
      <w:r>
        <w:rPr>
          <w:spacing w:val="1"/>
          <w:sz w:val="18"/>
        </w:rPr>
        <w:t xml:space="preserve"> </w:t>
      </w:r>
      <w:r>
        <w:rPr>
          <w:sz w:val="18"/>
        </w:rPr>
        <w:t>(при наличии),</w:t>
      </w:r>
      <w:r>
        <w:rPr>
          <w:spacing w:val="1"/>
          <w:sz w:val="18"/>
        </w:rPr>
        <w:t xml:space="preserve"> </w:t>
      </w:r>
      <w:r>
        <w:rPr>
          <w:sz w:val="18"/>
        </w:rPr>
        <w:t>с учетом</w:t>
      </w:r>
      <w:r>
        <w:rPr>
          <w:spacing w:val="1"/>
          <w:sz w:val="18"/>
        </w:rPr>
        <w:t xml:space="preserve"> </w:t>
      </w:r>
      <w:r>
        <w:fldChar w:fldCharType="begin"/>
      </w:r>
      <w:r>
        <w:instrText xml:space="preserve"> HYPERLINK "consultantplus://offline/ref%3D0A5B9D856F6B76316282A7193DF0C746688923F82096F542FF198430C84722B0DDA815825D7433C7E4EC84DE151D19B8F949B595CDFED408r14FM" \h </w:instrText>
      </w:r>
      <w:r>
        <w:fldChar w:fldCharType="separate"/>
      </w:r>
      <w:r>
        <w:rPr>
          <w:sz w:val="18"/>
        </w:rPr>
        <w:t>стандартов</w:t>
      </w:r>
      <w:r>
        <w:rPr>
          <w:sz w:val="18"/>
        </w:rPr>
        <w:fldChar w:fldCharType="end"/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 помощи (при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1"/>
          <w:sz w:val="18"/>
        </w:rPr>
        <w:t xml:space="preserve"> </w:t>
      </w:r>
      <w:r>
        <w:rPr>
          <w:sz w:val="18"/>
        </w:rPr>
        <w:t>утверждаемых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 здравоохранения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Федерации.</w:t>
      </w:r>
    </w:p>
    <w:p>
      <w:pPr>
        <w:pStyle w:val="10"/>
        <w:numPr>
          <w:ilvl w:val="2"/>
          <w:numId w:val="6"/>
        </w:numPr>
        <w:tabs>
          <w:tab w:val="left" w:pos="1483"/>
        </w:tabs>
        <w:spacing w:before="0" w:after="0" w:line="240" w:lineRule="auto"/>
        <w:ind w:left="232" w:right="129" w:firstLine="722"/>
        <w:jc w:val="both"/>
        <w:rPr>
          <w:sz w:val="18"/>
        </w:rPr>
      </w:pPr>
      <w:r>
        <w:rPr>
          <w:sz w:val="18"/>
        </w:rPr>
        <w:t>Организовывать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1"/>
          <w:sz w:val="18"/>
        </w:rPr>
        <w:t xml:space="preserve"> </w:t>
      </w:r>
      <w:r>
        <w:rPr>
          <w:sz w:val="18"/>
        </w:rPr>
        <w:t>РФ,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вида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порядками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помощи, 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"/>
          <w:sz w:val="18"/>
        </w:rPr>
        <w:t xml:space="preserve"> </w:t>
      </w:r>
      <w:r>
        <w:rPr>
          <w:sz w:val="18"/>
        </w:rPr>
        <w:t>стандартов</w:t>
      </w:r>
      <w:r>
        <w:rPr>
          <w:spacing w:val="-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помощи;</w:t>
      </w:r>
    </w:p>
    <w:p>
      <w:pPr>
        <w:pStyle w:val="10"/>
        <w:numPr>
          <w:ilvl w:val="2"/>
          <w:numId w:val="7"/>
        </w:numPr>
        <w:tabs>
          <w:tab w:val="left" w:pos="1406"/>
        </w:tabs>
        <w:spacing w:before="0" w:after="0" w:line="240" w:lineRule="auto"/>
        <w:ind w:left="232" w:right="121" w:firstLine="722"/>
        <w:jc w:val="both"/>
        <w:rPr>
          <w:sz w:val="18"/>
        </w:rPr>
      </w:pPr>
      <w:r>
        <w:rPr>
          <w:sz w:val="18"/>
        </w:rPr>
        <w:t>Предоставлять Пациенту</w:t>
      </w:r>
      <w:r>
        <w:rPr>
          <w:rFonts w:hint="default"/>
          <w:sz w:val="18"/>
          <w:lang w:val="ru-RU"/>
        </w:rPr>
        <w:t xml:space="preserve"> (законному представителю Пациента) по его требованию</w:t>
      </w:r>
      <w:r>
        <w:rPr>
          <w:sz w:val="18"/>
        </w:rPr>
        <w:t>, в доступной для него форме, имеющуюся информацию о состоянии его здоровья, включая</w:t>
      </w:r>
      <w:r>
        <w:rPr>
          <w:spacing w:val="-42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результатах</w:t>
      </w:r>
      <w:r>
        <w:rPr>
          <w:spacing w:val="1"/>
          <w:sz w:val="18"/>
        </w:rPr>
        <w:t xml:space="preserve"> </w:t>
      </w:r>
      <w:r>
        <w:rPr>
          <w:sz w:val="18"/>
        </w:rPr>
        <w:t>обследования,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диагнозе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прогнозе, методах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ними</w:t>
      </w:r>
      <w:r>
        <w:rPr>
          <w:spacing w:val="-5"/>
          <w:sz w:val="18"/>
        </w:rPr>
        <w:t xml:space="preserve"> </w:t>
      </w:r>
      <w:r>
        <w:rPr>
          <w:sz w:val="18"/>
        </w:rPr>
        <w:t>риске,</w:t>
      </w:r>
      <w:r>
        <w:rPr>
          <w:spacing w:val="-3"/>
          <w:sz w:val="18"/>
        </w:rPr>
        <w:t xml:space="preserve"> </w:t>
      </w:r>
      <w:r>
        <w:rPr>
          <w:sz w:val="18"/>
        </w:rPr>
        <w:t>возможных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вариантах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последствиях</w:t>
      </w:r>
      <w:r>
        <w:rPr>
          <w:spacing w:val="-2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вмешательства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результатах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проведенного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лечения;</w:t>
      </w:r>
    </w:p>
    <w:p>
      <w:pPr>
        <w:pStyle w:val="10"/>
        <w:numPr>
          <w:ilvl w:val="2"/>
          <w:numId w:val="7"/>
        </w:numPr>
        <w:tabs>
          <w:tab w:val="left" w:pos="1434"/>
          <w:tab w:val="left" w:pos="7433"/>
        </w:tabs>
        <w:spacing w:before="82" w:after="0" w:line="240" w:lineRule="auto"/>
        <w:ind w:left="232" w:right="123" w:firstLine="722"/>
        <w:jc w:val="both"/>
        <w:rPr>
          <w:sz w:val="18"/>
        </w:rPr>
      </w:pPr>
      <w:r>
        <w:rPr>
          <w:sz w:val="18"/>
        </w:rPr>
        <w:t>Обеспечивать Пациента в установленном порядке информацией, включающей в себя сведения о месте 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28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30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30"/>
          <w:sz w:val="18"/>
        </w:rPr>
        <w:t xml:space="preserve"> </w:t>
      </w:r>
      <w:r>
        <w:rPr>
          <w:sz w:val="18"/>
        </w:rPr>
        <w:t>перечне</w:t>
      </w:r>
      <w:r>
        <w:rPr>
          <w:spacing w:val="30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32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30"/>
          <w:sz w:val="18"/>
        </w:rPr>
        <w:t xml:space="preserve"> </w:t>
      </w:r>
      <w:r>
        <w:rPr>
          <w:sz w:val="18"/>
        </w:rPr>
        <w:t>услуг</w:t>
      </w:r>
      <w:r>
        <w:rPr>
          <w:spacing w:val="29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32"/>
          <w:sz w:val="18"/>
        </w:rPr>
        <w:t xml:space="preserve"> </w:t>
      </w:r>
      <w:r>
        <w:rPr>
          <w:sz w:val="18"/>
        </w:rPr>
        <w:t>их</w:t>
      </w:r>
      <w:r>
        <w:rPr>
          <w:spacing w:val="31"/>
          <w:sz w:val="18"/>
        </w:rPr>
        <w:t xml:space="preserve"> </w:t>
      </w:r>
      <w:r>
        <w:rPr>
          <w:sz w:val="18"/>
        </w:rPr>
        <w:t>стоимости,</w:t>
      </w:r>
      <w:r>
        <w:rPr>
          <w:spacing w:val="28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3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квалификации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работников;</w:t>
      </w:r>
      <w:r>
        <w:rPr>
          <w:sz w:val="18"/>
        </w:rPr>
        <w:tab/>
      </w:r>
    </w:p>
    <w:p>
      <w:pPr>
        <w:pStyle w:val="10"/>
        <w:numPr>
          <w:ilvl w:val="2"/>
          <w:numId w:val="7"/>
        </w:numPr>
        <w:tabs>
          <w:tab w:val="left" w:pos="1434"/>
          <w:tab w:val="left" w:pos="7433"/>
        </w:tabs>
        <w:spacing w:before="82" w:after="0" w:line="240" w:lineRule="auto"/>
        <w:ind w:left="232" w:right="123" w:firstLine="722"/>
        <w:jc w:val="both"/>
        <w:rPr>
          <w:sz w:val="18"/>
        </w:rPr>
      </w:pPr>
      <w:r>
        <w:rPr>
          <w:sz w:val="18"/>
          <w:lang w:val="ru-RU"/>
        </w:rPr>
        <w:t>О</w:t>
      </w:r>
      <w:r>
        <w:rPr>
          <w:sz w:val="18"/>
        </w:rPr>
        <w:t>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внутренний</w:t>
      </w:r>
      <w:r>
        <w:rPr>
          <w:spacing w:val="-42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2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безопасности медицинской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деятельности в соответствие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РФ;</w:t>
      </w:r>
    </w:p>
    <w:p>
      <w:pPr>
        <w:pStyle w:val="10"/>
        <w:numPr>
          <w:ilvl w:val="2"/>
          <w:numId w:val="7"/>
        </w:numPr>
        <w:tabs>
          <w:tab w:val="left" w:pos="1490"/>
        </w:tabs>
        <w:spacing w:before="1" w:after="0" w:line="240" w:lineRule="auto"/>
        <w:ind w:left="232" w:right="130" w:firstLine="766"/>
        <w:jc w:val="both"/>
        <w:rPr>
          <w:sz w:val="18"/>
        </w:rPr>
      </w:pPr>
      <w:r>
        <w:rPr>
          <w:sz w:val="18"/>
        </w:rPr>
        <w:t>Обеспечивать надлежащий уровень образования и квалификации медицинских работников за счет проведения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необходимой профессиональной подготовки, переподготовки и повышения квалификации работников в соответствии с трудовым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 РФ;</w:t>
      </w:r>
    </w:p>
    <w:p>
      <w:pPr>
        <w:pStyle w:val="10"/>
        <w:numPr>
          <w:ilvl w:val="2"/>
          <w:numId w:val="7"/>
        </w:numPr>
        <w:tabs>
          <w:tab w:val="left" w:pos="1504"/>
        </w:tabs>
        <w:spacing w:before="0" w:after="0" w:line="240" w:lineRule="auto"/>
        <w:ind w:left="232" w:right="125" w:firstLine="766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наличия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выразить</w:t>
      </w:r>
      <w:r>
        <w:rPr>
          <w:spacing w:val="1"/>
          <w:sz w:val="18"/>
        </w:rPr>
        <w:t xml:space="preserve"> </w:t>
      </w:r>
      <w:r>
        <w:rPr>
          <w:sz w:val="18"/>
        </w:rPr>
        <w:t>свою</w:t>
      </w:r>
      <w:r>
        <w:rPr>
          <w:spacing w:val="1"/>
          <w:sz w:val="18"/>
        </w:rPr>
        <w:t xml:space="preserve"> </w:t>
      </w:r>
      <w:r>
        <w:rPr>
          <w:sz w:val="18"/>
        </w:rPr>
        <w:t>волю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экстренных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показаний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устранения угрозы его жизни, немедленно предупредить Пациента и до получения от него указаний, приостановить 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услуги.</w:t>
      </w:r>
    </w:p>
    <w:p>
      <w:pPr>
        <w:pStyle w:val="10"/>
        <w:numPr>
          <w:ilvl w:val="2"/>
          <w:numId w:val="7"/>
        </w:numPr>
        <w:tabs>
          <w:tab w:val="left" w:pos="1509"/>
        </w:tabs>
        <w:spacing w:before="1" w:after="0" w:line="240" w:lineRule="auto"/>
        <w:ind w:left="231" w:right="124" w:firstLine="766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доступной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него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эффективного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безопасного пользования результатами оказанной ему медицинской услуги, а также о возможных для самого Пациента и 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несоблюдения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требований.</w:t>
      </w:r>
      <w:r>
        <w:rPr>
          <w:spacing w:val="1"/>
          <w:sz w:val="18"/>
        </w:rPr>
        <w:t xml:space="preserve"> </w:t>
      </w:r>
      <w:r>
        <w:rPr>
          <w:sz w:val="18"/>
        </w:rPr>
        <w:t>Такая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1"/>
          <w:sz w:val="18"/>
        </w:rPr>
        <w:t xml:space="preserve"> </w:t>
      </w:r>
      <w:r>
        <w:rPr>
          <w:sz w:val="18"/>
        </w:rPr>
        <w:t>выдается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рекомендаций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установленного образца.</w:t>
      </w:r>
    </w:p>
    <w:p>
      <w:pPr>
        <w:pStyle w:val="2"/>
        <w:numPr>
          <w:ilvl w:val="0"/>
          <w:numId w:val="0"/>
        </w:numPr>
        <w:tabs>
          <w:tab w:val="left" w:pos="1078"/>
        </w:tabs>
        <w:spacing w:before="0" w:after="0" w:line="207" w:lineRule="exact"/>
        <w:ind w:left="939" w:leftChars="0" w:right="0" w:rightChars="0"/>
        <w:jc w:val="both"/>
      </w:pPr>
    </w:p>
    <w:p>
      <w:pPr>
        <w:pStyle w:val="2"/>
        <w:numPr>
          <w:ilvl w:val="0"/>
          <w:numId w:val="3"/>
        </w:numPr>
        <w:tabs>
          <w:tab w:val="left" w:pos="1078"/>
        </w:tabs>
        <w:spacing w:before="0" w:after="0" w:line="207" w:lineRule="exact"/>
        <w:ind w:left="3608" w:leftChars="0" w:right="0" w:rightChars="0" w:firstLine="0" w:firstLineChars="0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>
      <w:pPr>
        <w:pStyle w:val="2"/>
        <w:numPr>
          <w:ilvl w:val="0"/>
          <w:numId w:val="0"/>
        </w:numPr>
        <w:tabs>
          <w:tab w:val="left" w:pos="1078"/>
        </w:tabs>
        <w:spacing w:before="0" w:after="0" w:line="207" w:lineRule="exact"/>
        <w:ind w:left="3608" w:leftChars="0" w:right="0" w:rightChars="0"/>
        <w:jc w:val="both"/>
      </w:pP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  <w:lang w:val="ru-RU"/>
        </w:rPr>
        <w:t>С</w:t>
      </w:r>
      <w:r>
        <w:rPr>
          <w:sz w:val="18"/>
        </w:rPr>
        <w:t>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друг</w:t>
      </w:r>
      <w:r>
        <w:rPr>
          <w:spacing w:val="1"/>
          <w:sz w:val="18"/>
        </w:rPr>
        <w:t xml:space="preserve"> </w:t>
      </w:r>
      <w:r>
        <w:rPr>
          <w:sz w:val="18"/>
        </w:rPr>
        <w:t>перед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другом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в соответствии с законодательством РФ. Стороны обязаны исполнять обязательства надлежащим образом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закона,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таких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-1"/>
          <w:sz w:val="18"/>
        </w:rPr>
        <w:t xml:space="preserve"> </w:t>
      </w:r>
      <w:r>
        <w:rPr>
          <w:sz w:val="18"/>
        </w:rPr>
        <w:t>- 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обычаями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иными</w:t>
      </w:r>
      <w:r>
        <w:rPr>
          <w:spacing w:val="-1"/>
          <w:sz w:val="18"/>
        </w:rPr>
        <w:t xml:space="preserve"> </w:t>
      </w:r>
      <w:r>
        <w:rPr>
          <w:sz w:val="18"/>
        </w:rPr>
        <w:t>обычно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предъявляемыми</w:t>
      </w:r>
      <w:r>
        <w:rPr>
          <w:spacing w:val="-2"/>
          <w:sz w:val="18"/>
        </w:rPr>
        <w:t xml:space="preserve"> </w:t>
      </w:r>
      <w:r>
        <w:rPr>
          <w:sz w:val="18"/>
        </w:rPr>
        <w:t>требованиями.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rFonts w:hint="default"/>
          <w:sz w:val="18"/>
          <w:lang w:val="ru-RU"/>
        </w:rPr>
        <w:t xml:space="preserve"> </w:t>
      </w:r>
      <w:r>
        <w:rPr>
          <w:sz w:val="18"/>
        </w:rPr>
        <w:t>Ни одна из Сторон не будет нести ответственности за полное или частичное неисполнение своих обязанностей, если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будет</w:t>
      </w:r>
      <w:r>
        <w:rPr>
          <w:spacing w:val="1"/>
          <w:sz w:val="18"/>
        </w:rPr>
        <w:t xml:space="preserve"> </w:t>
      </w:r>
      <w:r>
        <w:rPr>
          <w:sz w:val="18"/>
        </w:rPr>
        <w:t>являться</w:t>
      </w:r>
      <w:r>
        <w:rPr>
          <w:spacing w:val="1"/>
          <w:sz w:val="18"/>
        </w:rPr>
        <w:t xml:space="preserve"> </w:t>
      </w:r>
      <w:r>
        <w:rPr>
          <w:sz w:val="18"/>
        </w:rPr>
        <w:t>следствием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непреодолимой</w:t>
      </w:r>
      <w:r>
        <w:rPr>
          <w:spacing w:val="1"/>
          <w:sz w:val="18"/>
        </w:rPr>
        <w:t xml:space="preserve"> </w:t>
      </w:r>
      <w:r>
        <w:rPr>
          <w:sz w:val="18"/>
        </w:rPr>
        <w:t>силы,</w:t>
      </w:r>
      <w:r>
        <w:rPr>
          <w:spacing w:val="1"/>
          <w:sz w:val="18"/>
        </w:rPr>
        <w:t xml:space="preserve"> </w:t>
      </w:r>
      <w:r>
        <w:rPr>
          <w:sz w:val="18"/>
        </w:rPr>
        <w:t>таких</w:t>
      </w:r>
      <w:r>
        <w:rPr>
          <w:spacing w:val="1"/>
          <w:sz w:val="18"/>
        </w:rPr>
        <w:t xml:space="preserve"> </w:t>
      </w:r>
      <w:r>
        <w:rPr>
          <w:sz w:val="18"/>
        </w:rPr>
        <w:t>как</w:t>
      </w:r>
      <w:r>
        <w:rPr>
          <w:spacing w:val="1"/>
          <w:sz w:val="18"/>
        </w:rPr>
        <w:t xml:space="preserve"> </w:t>
      </w:r>
      <w:r>
        <w:rPr>
          <w:sz w:val="18"/>
        </w:rPr>
        <w:t>пожар,</w:t>
      </w:r>
      <w:r>
        <w:rPr>
          <w:spacing w:val="1"/>
          <w:sz w:val="18"/>
        </w:rPr>
        <w:t xml:space="preserve"> </w:t>
      </w:r>
      <w:r>
        <w:rPr>
          <w:sz w:val="18"/>
        </w:rPr>
        <w:t>наводнение,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землетрясение,</w:t>
      </w:r>
      <w:r>
        <w:rPr>
          <w:spacing w:val="1"/>
          <w:sz w:val="18"/>
        </w:rPr>
        <w:t xml:space="preserve"> </w:t>
      </w:r>
      <w:r>
        <w:rPr>
          <w:sz w:val="18"/>
        </w:rPr>
        <w:t>забастовки и другие стихийные бедствия, война и военные действия или другие обстоятельства, находящиеся вне контроля Сторон,</w:t>
      </w:r>
      <w:r>
        <w:rPr>
          <w:spacing w:val="-42"/>
          <w:sz w:val="18"/>
        </w:rPr>
        <w:t xml:space="preserve"> </w:t>
      </w:r>
      <w:r>
        <w:rPr>
          <w:sz w:val="18"/>
        </w:rPr>
        <w:t>препятствующие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возникшие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иным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 законом.</w:t>
      </w:r>
      <w:r>
        <w:rPr>
          <w:rFonts w:hint="default"/>
          <w:sz w:val="18"/>
          <w:lang w:val="ru-RU"/>
        </w:rPr>
        <w:t xml:space="preserve"> Если любое из таких обстоятельств непосредственно повлияло на неисполнение обстоятельства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color w:val="auto"/>
          <w:sz w:val="18"/>
        </w:rPr>
      </w:pPr>
      <w:r>
        <w:rPr>
          <w:color w:val="auto"/>
          <w:sz w:val="18"/>
        </w:rPr>
        <w:t>Исполнитель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освобождается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от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ответственности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за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неисполнение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или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ненадлежащее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исполнение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настоящего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Договора, а также за возможные осложнения и ухудшения заболевания (-ний), состояния (-ний) Пациента вследствие нарушения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самим</w:t>
      </w:r>
      <w:r>
        <w:rPr>
          <w:color w:val="auto"/>
          <w:spacing w:val="-1"/>
          <w:sz w:val="18"/>
        </w:rPr>
        <w:t xml:space="preserve"> </w:t>
      </w:r>
      <w:r>
        <w:rPr>
          <w:color w:val="auto"/>
          <w:sz w:val="18"/>
        </w:rPr>
        <w:t>Пациентом</w:t>
      </w:r>
      <w:r>
        <w:rPr>
          <w:color w:val="auto"/>
          <w:spacing w:val="-1"/>
          <w:sz w:val="18"/>
        </w:rPr>
        <w:t xml:space="preserve"> </w:t>
      </w:r>
      <w:r>
        <w:rPr>
          <w:color w:val="auto"/>
          <w:sz w:val="18"/>
        </w:rPr>
        <w:t>условий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настоящего</w:t>
      </w:r>
      <w:r>
        <w:rPr>
          <w:color w:val="auto"/>
          <w:spacing w:val="-1"/>
          <w:sz w:val="18"/>
        </w:rPr>
        <w:t xml:space="preserve"> </w:t>
      </w:r>
      <w:r>
        <w:rPr>
          <w:color w:val="auto"/>
          <w:sz w:val="18"/>
        </w:rPr>
        <w:t>Договора,</w:t>
      </w:r>
      <w:r>
        <w:rPr>
          <w:color w:val="auto"/>
          <w:spacing w:val="-2"/>
          <w:sz w:val="18"/>
        </w:rPr>
        <w:t xml:space="preserve"> </w:t>
      </w:r>
      <w:r>
        <w:rPr>
          <w:color w:val="auto"/>
          <w:sz w:val="18"/>
        </w:rPr>
        <w:t>в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частности,</w:t>
      </w:r>
      <w:r>
        <w:rPr>
          <w:color w:val="auto"/>
          <w:spacing w:val="-4"/>
          <w:sz w:val="18"/>
        </w:rPr>
        <w:t xml:space="preserve"> </w:t>
      </w:r>
      <w:r>
        <w:rPr>
          <w:color w:val="auto"/>
          <w:sz w:val="18"/>
        </w:rPr>
        <w:t>невыполнения</w:t>
      </w:r>
      <w:r>
        <w:rPr>
          <w:color w:val="auto"/>
          <w:spacing w:val="-1"/>
          <w:sz w:val="18"/>
        </w:rPr>
        <w:t xml:space="preserve"> </w:t>
      </w:r>
      <w:r>
        <w:rPr>
          <w:color w:val="auto"/>
          <w:sz w:val="18"/>
        </w:rPr>
        <w:t>им</w:t>
      </w:r>
      <w:r>
        <w:rPr>
          <w:color w:val="auto"/>
          <w:spacing w:val="-1"/>
          <w:sz w:val="18"/>
        </w:rPr>
        <w:t xml:space="preserve"> </w:t>
      </w:r>
      <w:r>
        <w:rPr>
          <w:color w:val="auto"/>
          <w:sz w:val="18"/>
        </w:rPr>
        <w:t>предписаний и</w:t>
      </w:r>
      <w:r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рекомендаций</w:t>
      </w:r>
      <w:r>
        <w:rPr>
          <w:color w:val="auto"/>
          <w:spacing w:val="-2"/>
          <w:sz w:val="18"/>
        </w:rPr>
        <w:t xml:space="preserve"> </w:t>
      </w:r>
      <w:r>
        <w:rPr>
          <w:color w:val="auto"/>
          <w:sz w:val="18"/>
        </w:rPr>
        <w:t>Исполнителя.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  <w:lang w:val="ru-RU"/>
        </w:rPr>
        <w:t>Н</w:t>
      </w:r>
      <w:r>
        <w:rPr>
          <w:sz w:val="18"/>
        </w:rPr>
        <w:t>евыполнение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своих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признается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виновными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действиями.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</w:rPr>
        <w:t>Исполнитель не несет ответственности за изменение сроков оказания медицинских услуг, возникшее в связи с</w:t>
      </w:r>
      <w:r>
        <w:rPr>
          <w:spacing w:val="1"/>
          <w:sz w:val="18"/>
        </w:rPr>
        <w:t xml:space="preserve"> </w:t>
      </w:r>
      <w:r>
        <w:rPr>
          <w:sz w:val="18"/>
        </w:rPr>
        <w:t>неявкой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несвоевременной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явкой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прием,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невыполнением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рекомендаций,</w:t>
      </w:r>
      <w:r>
        <w:rPr>
          <w:spacing w:val="1"/>
          <w:sz w:val="18"/>
        </w:rPr>
        <w:t xml:space="preserve"> </w:t>
      </w:r>
      <w:r>
        <w:rPr>
          <w:sz w:val="18"/>
        </w:rPr>
        <w:t>обследований,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видов</w:t>
      </w:r>
      <w:r>
        <w:rPr>
          <w:spacing w:val="1"/>
          <w:sz w:val="18"/>
        </w:rPr>
        <w:t xml:space="preserve"> </w:t>
      </w:r>
      <w:r>
        <w:rPr>
          <w:sz w:val="18"/>
        </w:rPr>
        <w:t>лечения,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дальнейшее</w:t>
      </w:r>
      <w:r>
        <w:rPr>
          <w:spacing w:val="1"/>
          <w:sz w:val="18"/>
        </w:rPr>
        <w:t xml:space="preserve"> </w:t>
      </w:r>
      <w:r>
        <w:rPr>
          <w:sz w:val="18"/>
        </w:rPr>
        <w:t>продолжение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лечения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2"/>
          <w:sz w:val="18"/>
        </w:rPr>
        <w:t xml:space="preserve"> </w:t>
      </w:r>
      <w:r>
        <w:rPr>
          <w:sz w:val="18"/>
        </w:rPr>
        <w:t>небезопасно.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</w:rPr>
        <w:t>Пациент согласен принять на себя ответственность за результат услуги, оказываемой по его настоянию и вопреки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рекомендациям врача. Такие услуги оказываются как временные, поддерживающие меры, и только в случаях, если сами услуги не</w:t>
      </w:r>
      <w:r>
        <w:rPr>
          <w:spacing w:val="1"/>
          <w:sz w:val="18"/>
        </w:rPr>
        <w:t xml:space="preserve"> </w:t>
      </w:r>
      <w:r>
        <w:rPr>
          <w:sz w:val="18"/>
        </w:rPr>
        <w:t>наносят вреда здоровью. Оказанные в соответствии с данным пунктом Договора услуги не отменяют необходимости 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Пациента, 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Договоре.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</w:rPr>
        <w:t>Исполнитель не несет ответственности за качество оказанных услуг, а также срок службы имплантата</w:t>
      </w:r>
      <w:r>
        <w:rPr>
          <w:spacing w:val="1"/>
          <w:sz w:val="18"/>
        </w:rPr>
        <w:t xml:space="preserve"> </w:t>
      </w:r>
      <w:r>
        <w:rPr>
          <w:sz w:val="18"/>
        </w:rPr>
        <w:t>если в течение</w:t>
      </w:r>
      <w:r>
        <w:rPr>
          <w:spacing w:val="-42"/>
          <w:sz w:val="18"/>
        </w:rPr>
        <w:t xml:space="preserve"> </w:t>
      </w:r>
      <w:r>
        <w:rPr>
          <w:sz w:val="18"/>
        </w:rPr>
        <w:t>гарантийного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срока,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  <w:lang w:val="ru-RU"/>
        </w:rPr>
        <w:t>Положении</w:t>
      </w:r>
      <w:r>
        <w:rPr>
          <w:rFonts w:hint="default"/>
          <w:sz w:val="18"/>
          <w:lang w:val="ru-RU"/>
        </w:rPr>
        <w:t xml:space="preserve"> о гарантиях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  <w:lang w:val="ru-RU"/>
        </w:rPr>
        <w:t>П</w:t>
      </w:r>
      <w:r>
        <w:rPr>
          <w:sz w:val="18"/>
        </w:rPr>
        <w:t>ациент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отказался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протезирования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ООО</w:t>
      </w:r>
      <w:r>
        <w:rPr>
          <w:spacing w:val="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lang w:val="ru-RU"/>
        </w:rPr>
        <w:t>Центр</w:t>
      </w:r>
      <w:r>
        <w:rPr>
          <w:rFonts w:hint="default"/>
          <w:sz w:val="18"/>
          <w:lang w:val="ru-RU"/>
        </w:rPr>
        <w:t xml:space="preserve"> современной медицины Униклиник</w:t>
      </w:r>
      <w:r>
        <w:rPr>
          <w:sz w:val="18"/>
        </w:rPr>
        <w:t>»</w:t>
      </w:r>
      <w:r>
        <w:rPr>
          <w:spacing w:val="1"/>
          <w:sz w:val="18"/>
        </w:rPr>
        <w:t xml:space="preserve"> </w:t>
      </w:r>
      <w:r>
        <w:rPr>
          <w:sz w:val="18"/>
        </w:rPr>
        <w:t>на данном</w:t>
      </w:r>
      <w:r>
        <w:rPr>
          <w:spacing w:val="1"/>
          <w:sz w:val="18"/>
        </w:rPr>
        <w:t xml:space="preserve"> </w:t>
      </w:r>
      <w:r>
        <w:rPr>
          <w:sz w:val="18"/>
        </w:rPr>
        <w:t>имплантате, если произошло существенное изменение состояния здоровья Пациента в результате тяжелого заболевания (в т.ч.</w:t>
      </w:r>
      <w:r>
        <w:rPr>
          <w:spacing w:val="1"/>
          <w:sz w:val="18"/>
        </w:rPr>
        <w:t xml:space="preserve"> </w:t>
      </w:r>
      <w:r>
        <w:rPr>
          <w:sz w:val="18"/>
        </w:rPr>
        <w:t>диабет, онкология, СПИД), а также, если нарушение целостности ортопедических конструкций произошло вследствие травмы,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результате несчастного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</w:rPr>
        <w:t>Исполнитель не несёт ответственности за качество предоставляемых услуг, если Пациент не выполняет предписаний</w:t>
      </w:r>
      <w:r>
        <w:rPr>
          <w:spacing w:val="-42"/>
          <w:sz w:val="18"/>
        </w:rPr>
        <w:t xml:space="preserve"> </w:t>
      </w:r>
      <w:r>
        <w:rPr>
          <w:sz w:val="18"/>
        </w:rPr>
        <w:t>лечащего врача или прерывает лечение без письменного уведомления Исполнителя, а также при существенном нарушении им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color w:val="auto"/>
          <w:sz w:val="18"/>
        </w:rPr>
      </w:pPr>
      <w:r>
        <w:rPr>
          <w:color w:val="auto"/>
          <w:sz w:val="18"/>
        </w:rPr>
        <w:t>Нарушение Пациентом Правил поведения пациента, действующих у Исполнителя, режима лечения, в т.ч. неявка на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прием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без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уважительной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причины,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невыполнение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рекомендаций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назначений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врача,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явка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в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состоянии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алкогольного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или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наркотического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опьянения,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а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также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нарушение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Пациентом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(Заказчиком)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иных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обязательств,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предусмотренных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настоящим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Договором, являются основанием для расторжения договора по инициативе Исполнителя и прекращения гарантийных обязательств</w:t>
      </w:r>
      <w:r>
        <w:rPr>
          <w:color w:val="auto"/>
          <w:spacing w:val="-42"/>
          <w:sz w:val="18"/>
        </w:rPr>
        <w:t xml:space="preserve"> </w:t>
      </w:r>
      <w:r>
        <w:rPr>
          <w:color w:val="auto"/>
          <w:sz w:val="18"/>
        </w:rPr>
        <w:t>по всем ранее оказанным Исполнителем платным медицинским услугам, в том числе, если данные действия Пациента стали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причиной наступления факторов, препятствующих оказанию безопасной и качественной медицинской помощи и снизили качество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ранее</w:t>
      </w:r>
      <w:r>
        <w:rPr>
          <w:color w:val="auto"/>
          <w:spacing w:val="-2"/>
          <w:sz w:val="18"/>
        </w:rPr>
        <w:t xml:space="preserve"> </w:t>
      </w:r>
      <w:r>
        <w:rPr>
          <w:color w:val="auto"/>
          <w:sz w:val="18"/>
        </w:rPr>
        <w:t>оказанных</w:t>
      </w:r>
      <w:r>
        <w:rPr>
          <w:color w:val="auto"/>
          <w:spacing w:val="1"/>
          <w:sz w:val="18"/>
        </w:rPr>
        <w:t xml:space="preserve"> </w:t>
      </w:r>
      <w:r>
        <w:rPr>
          <w:color w:val="auto"/>
          <w:sz w:val="18"/>
        </w:rPr>
        <w:t>услуг.</w:t>
      </w:r>
    </w:p>
    <w:p>
      <w:pPr>
        <w:pStyle w:val="10"/>
        <w:numPr>
          <w:ilvl w:val="1"/>
          <w:numId w:val="3"/>
        </w:numPr>
        <w:tabs>
          <w:tab w:val="left" w:pos="1421"/>
        </w:tabs>
        <w:spacing w:before="0" w:after="0" w:line="240" w:lineRule="auto"/>
        <w:ind w:left="220" w:leftChars="0" w:right="127" w:rightChars="0" w:firstLine="658" w:firstLineChars="366"/>
        <w:jc w:val="both"/>
        <w:rPr>
          <w:sz w:val="18"/>
        </w:rPr>
      </w:pPr>
      <w:r>
        <w:rPr>
          <w:sz w:val="18"/>
        </w:rPr>
        <w:t>Заказчик (при наличии) и Пациент (за исключением несовершеннолетних и недееспособных физических лиц), 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 Исполнителем солидарно.</w:t>
      </w:r>
    </w:p>
    <w:p>
      <w:pPr>
        <w:pStyle w:val="10"/>
        <w:widowControl w:val="0"/>
        <w:numPr>
          <w:ilvl w:val="0"/>
          <w:numId w:val="0"/>
        </w:numPr>
        <w:tabs>
          <w:tab w:val="left" w:pos="1421"/>
        </w:tabs>
        <w:autoSpaceDE w:val="0"/>
        <w:autoSpaceDN w:val="0"/>
        <w:spacing w:before="0" w:after="0" w:line="240" w:lineRule="auto"/>
        <w:ind w:right="127" w:rightChars="0"/>
        <w:jc w:val="both"/>
        <w:rPr>
          <w:sz w:val="18"/>
        </w:rPr>
      </w:pPr>
    </w:p>
    <w:p>
      <w:pPr>
        <w:pStyle w:val="2"/>
        <w:numPr>
          <w:ilvl w:val="0"/>
          <w:numId w:val="3"/>
        </w:numPr>
        <w:tabs>
          <w:tab w:val="left" w:pos="3836"/>
        </w:tabs>
        <w:spacing w:before="0" w:after="0" w:line="240" w:lineRule="auto"/>
        <w:ind w:left="3608" w:leftChars="0" w:right="0" w:rightChars="0" w:firstLine="0" w:firstLineChars="0"/>
        <w:jc w:val="left"/>
      </w:pPr>
      <w:bookmarkStart w:id="0" w:name="_GoBack"/>
      <w:bookmarkEnd w:id="0"/>
      <w:r>
        <w:t>СРОКИ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ДОГОВОРА</w:t>
      </w:r>
    </w:p>
    <w:p>
      <w:pPr>
        <w:pStyle w:val="10"/>
        <w:numPr>
          <w:ilvl w:val="1"/>
          <w:numId w:val="8"/>
        </w:numPr>
        <w:tabs>
          <w:tab w:val="left" w:pos="1155"/>
        </w:tabs>
        <w:spacing w:before="122" w:after="0" w:line="240" w:lineRule="auto"/>
        <w:ind w:left="231" w:right="129" w:firstLine="542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силу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(пять)</w:t>
      </w:r>
      <w:r>
        <w:rPr>
          <w:spacing w:val="1"/>
          <w:sz w:val="18"/>
        </w:rPr>
        <w:t xml:space="preserve"> </w:t>
      </w:r>
      <w:r>
        <w:rPr>
          <w:sz w:val="18"/>
        </w:rPr>
        <w:t>лет,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заканчивается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>
      <w:pPr>
        <w:pStyle w:val="10"/>
        <w:numPr>
          <w:ilvl w:val="1"/>
          <w:numId w:val="8"/>
        </w:numPr>
        <w:tabs>
          <w:tab w:val="left" w:pos="1135"/>
        </w:tabs>
        <w:spacing w:before="0" w:after="0" w:line="240" w:lineRule="auto"/>
        <w:ind w:left="231" w:right="126" w:firstLine="542"/>
        <w:jc w:val="both"/>
        <w:rPr>
          <w:sz w:val="18"/>
        </w:rPr>
      </w:pPr>
      <w:r>
        <w:rPr>
          <w:sz w:val="18"/>
        </w:rPr>
        <w:t>Окончание срока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 влечет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собой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признается действующим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определенного в</w:t>
      </w:r>
      <w:r>
        <w:rPr>
          <w:spacing w:val="-3"/>
          <w:sz w:val="18"/>
        </w:rPr>
        <w:t xml:space="preserve"> </w:t>
      </w:r>
      <w:r>
        <w:rPr>
          <w:sz w:val="18"/>
        </w:rPr>
        <w:t>нем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исполнения 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обязательств.</w:t>
      </w:r>
    </w:p>
    <w:p>
      <w:pPr>
        <w:pStyle w:val="10"/>
        <w:numPr>
          <w:ilvl w:val="1"/>
          <w:numId w:val="8"/>
        </w:numPr>
        <w:tabs>
          <w:tab w:val="left" w:pos="1095"/>
        </w:tabs>
        <w:spacing w:before="1" w:after="0" w:line="240" w:lineRule="auto"/>
        <w:ind w:left="231" w:right="122" w:firstLine="542"/>
        <w:jc w:val="both"/>
        <w:rPr>
          <w:sz w:val="18"/>
        </w:rPr>
      </w:pPr>
      <w:r>
        <w:rPr>
          <w:sz w:val="18"/>
        </w:rPr>
        <w:t xml:space="preserve">При последующем обращении </w:t>
      </w:r>
      <w:r>
        <w:rPr>
          <w:sz w:val="18"/>
          <w:lang w:val="ru-RU"/>
        </w:rPr>
        <w:t>Заказчика</w:t>
      </w:r>
      <w:r>
        <w:rPr>
          <w:rFonts w:hint="default"/>
          <w:sz w:val="18"/>
          <w:lang w:val="ru-RU"/>
        </w:rPr>
        <w:t xml:space="preserve"> и (или) </w:t>
      </w:r>
      <w:r>
        <w:rPr>
          <w:sz w:val="18"/>
        </w:rPr>
        <w:t>Пациента к Исполнителю за оказанием ему платных медицинских услуг после окончания</w:t>
      </w:r>
      <w:r>
        <w:rPr>
          <w:spacing w:val="-42"/>
          <w:sz w:val="18"/>
        </w:rPr>
        <w:t xml:space="preserve"> </w:t>
      </w:r>
      <w:r>
        <w:rPr>
          <w:sz w:val="18"/>
        </w:rPr>
        <w:t>срока действия Договора, настоящий Договор считается автоматически перезаключенным (пролонгированным), если ни одна из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выразила</w:t>
      </w:r>
      <w:r>
        <w:rPr>
          <w:spacing w:val="-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поводу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его положений.</w:t>
      </w:r>
    </w:p>
    <w:p>
      <w:pPr>
        <w:pStyle w:val="10"/>
        <w:numPr>
          <w:ilvl w:val="0"/>
          <w:numId w:val="0"/>
        </w:numPr>
        <w:tabs>
          <w:tab w:val="left" w:pos="1095"/>
        </w:tabs>
        <w:spacing w:before="1" w:after="0" w:line="240" w:lineRule="auto"/>
        <w:ind w:left="773" w:leftChars="0" w:right="122" w:rightChars="0"/>
        <w:jc w:val="both"/>
        <w:rPr>
          <w:sz w:val="18"/>
        </w:rPr>
      </w:pPr>
    </w:p>
    <w:p>
      <w:pPr>
        <w:pStyle w:val="2"/>
        <w:numPr>
          <w:ilvl w:val="0"/>
          <w:numId w:val="3"/>
        </w:numPr>
        <w:tabs>
          <w:tab w:val="left" w:pos="3267"/>
        </w:tabs>
        <w:spacing w:before="82" w:after="0" w:line="240" w:lineRule="auto"/>
        <w:ind w:left="3608" w:leftChars="0" w:right="0" w:rightChars="0" w:firstLine="0" w:firstLineChars="0"/>
        <w:jc w:val="left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>
      <w:pPr>
        <w:pStyle w:val="10"/>
        <w:numPr>
          <w:ilvl w:val="1"/>
          <w:numId w:val="9"/>
        </w:numPr>
        <w:tabs>
          <w:tab w:val="left" w:pos="1181"/>
        </w:tabs>
        <w:spacing w:before="2" w:after="0" w:line="240" w:lineRule="auto"/>
        <w:ind w:left="232" w:right="126" w:firstLine="586"/>
        <w:jc w:val="both"/>
        <w:rPr>
          <w:sz w:val="18"/>
        </w:rPr>
      </w:pPr>
      <w:r>
        <w:rPr>
          <w:sz w:val="18"/>
        </w:rPr>
        <w:t xml:space="preserve">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>
      <w:pPr>
        <w:pStyle w:val="10"/>
        <w:numPr>
          <w:ilvl w:val="1"/>
          <w:numId w:val="9"/>
        </w:numPr>
        <w:tabs>
          <w:tab w:val="left" w:pos="1181"/>
        </w:tabs>
        <w:spacing w:before="2" w:after="0" w:line="240" w:lineRule="auto"/>
        <w:ind w:left="232" w:right="126" w:firstLine="586"/>
        <w:jc w:val="both"/>
        <w:rPr>
          <w:sz w:val="18"/>
        </w:rPr>
      </w:pPr>
      <w:r>
        <w:rPr>
          <w:sz w:val="18"/>
        </w:rPr>
        <w:t>Досрочное расторжение договора возможно по обоюдному согласию Сторон, путем подписания Дополнительного соглашения, а также путем одностороннего отказа от исполнения Договора в случаях, предусмотренных условиями настоящего Договора либо нормами действующего законодательства РФ, либо в спорных случаях – через суд согласно действующему законодательству РФ.</w:t>
      </w:r>
    </w:p>
    <w:p>
      <w:pPr>
        <w:pStyle w:val="10"/>
        <w:numPr>
          <w:ilvl w:val="1"/>
          <w:numId w:val="9"/>
        </w:numPr>
        <w:tabs>
          <w:tab w:val="left" w:pos="1176"/>
        </w:tabs>
        <w:spacing w:before="0" w:after="0" w:line="240" w:lineRule="auto"/>
        <w:ind w:left="232" w:right="119" w:firstLine="586"/>
        <w:jc w:val="both"/>
        <w:rPr>
          <w:sz w:val="18"/>
        </w:rPr>
      </w:pPr>
      <w:r>
        <w:rPr>
          <w:sz w:val="18"/>
        </w:rPr>
        <w:t>В случае отказа Заказчика и (или) Пациента после заключения договора от получения медицинских услуг договор расторгается, при этом Пациент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10"/>
        <w:numPr>
          <w:ilvl w:val="0"/>
          <w:numId w:val="0"/>
        </w:numPr>
        <w:tabs>
          <w:tab w:val="left" w:pos="1176"/>
        </w:tabs>
        <w:spacing w:before="0" w:after="0" w:line="240" w:lineRule="auto"/>
        <w:ind w:left="818" w:leftChars="0" w:right="119" w:rightChars="0"/>
        <w:jc w:val="both"/>
        <w:rPr>
          <w:sz w:val="18"/>
        </w:rPr>
      </w:pPr>
    </w:p>
    <w:p>
      <w:pPr>
        <w:pStyle w:val="2"/>
        <w:numPr>
          <w:ilvl w:val="0"/>
          <w:numId w:val="3"/>
        </w:numPr>
        <w:tabs>
          <w:tab w:val="left" w:pos="4153"/>
        </w:tabs>
        <w:spacing w:before="0" w:after="0" w:line="240" w:lineRule="auto"/>
        <w:ind w:left="3608" w:leftChars="0" w:right="0" w:rightChars="0" w:firstLine="0" w:firstLineChars="0"/>
        <w:jc w:val="left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>
      <w:pPr>
        <w:pStyle w:val="10"/>
        <w:numPr>
          <w:ilvl w:val="1"/>
          <w:numId w:val="10"/>
        </w:numPr>
        <w:tabs>
          <w:tab w:val="left" w:pos="1159"/>
        </w:tabs>
        <w:spacing w:before="122" w:after="0" w:line="240" w:lineRule="auto"/>
        <w:ind w:left="232" w:right="122" w:firstLine="586"/>
        <w:jc w:val="both"/>
        <w:rPr>
          <w:sz w:val="18"/>
        </w:rPr>
      </w:pPr>
      <w:r>
        <w:rPr>
          <w:sz w:val="18"/>
        </w:rPr>
        <w:t>При возникновении разногласий между Исполнителем и заказчиком (Пациентом) по вопросам исполнения 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обязуются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стремиться</w:t>
      </w:r>
      <w:r>
        <w:rPr>
          <w:spacing w:val="-2"/>
          <w:sz w:val="18"/>
        </w:rPr>
        <w:t xml:space="preserve"> </w:t>
      </w:r>
      <w:r>
        <w:rPr>
          <w:sz w:val="18"/>
        </w:rPr>
        <w:t>разрешить</w:t>
      </w:r>
      <w:r>
        <w:rPr>
          <w:spacing w:val="-1"/>
          <w:sz w:val="18"/>
        </w:rPr>
        <w:t xml:space="preserve"> </w:t>
      </w:r>
      <w:r>
        <w:rPr>
          <w:sz w:val="18"/>
        </w:rPr>
        <w:t>сложившуюся</w:t>
      </w:r>
      <w:r>
        <w:rPr>
          <w:spacing w:val="1"/>
          <w:sz w:val="18"/>
        </w:rPr>
        <w:t xml:space="preserve"> </w:t>
      </w:r>
      <w:r>
        <w:rPr>
          <w:sz w:val="18"/>
        </w:rPr>
        <w:t>ситуацию</w:t>
      </w:r>
      <w:r>
        <w:rPr>
          <w:spacing w:val="-1"/>
          <w:sz w:val="18"/>
        </w:rPr>
        <w:t xml:space="preserve"> </w:t>
      </w:r>
      <w:r>
        <w:rPr>
          <w:sz w:val="18"/>
        </w:rPr>
        <w:t>путём</w:t>
      </w:r>
      <w:r>
        <w:rPr>
          <w:spacing w:val="1"/>
          <w:sz w:val="18"/>
        </w:rPr>
        <w:t xml:space="preserve"> </w:t>
      </w:r>
      <w:r>
        <w:rPr>
          <w:sz w:val="18"/>
        </w:rPr>
        <w:t>переговоров.</w:t>
      </w:r>
    </w:p>
    <w:p>
      <w:pPr>
        <w:pStyle w:val="10"/>
        <w:numPr>
          <w:ilvl w:val="1"/>
          <w:numId w:val="10"/>
        </w:numPr>
        <w:tabs>
          <w:tab w:val="left" w:pos="1145"/>
        </w:tabs>
        <w:spacing w:before="0" w:after="0" w:line="240" w:lineRule="auto"/>
        <w:ind w:left="232" w:right="124" w:firstLine="586"/>
        <w:jc w:val="both"/>
        <w:rPr>
          <w:sz w:val="18"/>
        </w:rPr>
      </w:pPr>
      <w:r>
        <w:rPr>
          <w:sz w:val="18"/>
        </w:rPr>
        <w:t>В случае выявления недостатков услуг, оказанных Исполнителем, Заказчик (Пациент) обязуется не обращаться в иные</w:t>
      </w:r>
      <w:r>
        <w:rPr>
          <w:spacing w:val="1"/>
          <w:sz w:val="18"/>
        </w:rPr>
        <w:t xml:space="preserve"> </w:t>
      </w:r>
      <w:r>
        <w:rPr>
          <w:sz w:val="18"/>
        </w:rPr>
        <w:t>лечебные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недостатков,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заниматься</w:t>
      </w:r>
      <w:r>
        <w:rPr>
          <w:spacing w:val="1"/>
          <w:sz w:val="18"/>
        </w:rPr>
        <w:t xml:space="preserve"> </w:t>
      </w:r>
      <w:r>
        <w:rPr>
          <w:sz w:val="18"/>
        </w:rPr>
        <w:t>самолечением,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пытаться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устранить</w:t>
      </w:r>
      <w:r>
        <w:rPr>
          <w:spacing w:val="-1"/>
          <w:sz w:val="18"/>
        </w:rPr>
        <w:t xml:space="preserve"> </w:t>
      </w:r>
      <w:r>
        <w:rPr>
          <w:sz w:val="18"/>
        </w:rPr>
        <w:t>выявленные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недостатки, а</w:t>
      </w:r>
      <w:r>
        <w:rPr>
          <w:spacing w:val="-2"/>
          <w:sz w:val="18"/>
        </w:rPr>
        <w:t xml:space="preserve"> </w:t>
      </w:r>
      <w:r>
        <w:rPr>
          <w:sz w:val="18"/>
        </w:rPr>
        <w:t>незамедлительно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предъявить</w:t>
      </w:r>
      <w:r>
        <w:rPr>
          <w:spacing w:val="-2"/>
          <w:sz w:val="18"/>
        </w:rPr>
        <w:t xml:space="preserve"> </w:t>
      </w:r>
      <w:r>
        <w:rPr>
          <w:sz w:val="18"/>
        </w:rPr>
        <w:t>свои</w:t>
      </w:r>
      <w:r>
        <w:rPr>
          <w:spacing w:val="-2"/>
          <w:sz w:val="18"/>
        </w:rPr>
        <w:t xml:space="preserve"> </w:t>
      </w:r>
      <w:r>
        <w:rPr>
          <w:sz w:val="18"/>
        </w:rPr>
        <w:t>претензии к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Исполнителю.</w:t>
      </w:r>
    </w:p>
    <w:p>
      <w:pPr>
        <w:pStyle w:val="10"/>
        <w:numPr>
          <w:ilvl w:val="1"/>
          <w:numId w:val="10"/>
        </w:numPr>
        <w:tabs>
          <w:tab w:val="left" w:pos="1145"/>
        </w:tabs>
        <w:spacing w:before="0" w:after="0" w:line="240" w:lineRule="auto"/>
        <w:ind w:left="232" w:right="124" w:firstLine="586"/>
        <w:jc w:val="both"/>
        <w:rPr>
          <w:sz w:val="18"/>
        </w:rPr>
      </w:pPr>
      <w:r>
        <w:rPr>
          <w:sz w:val="18"/>
          <w:lang w:val="ru-RU"/>
        </w:rPr>
        <w:t>Понимая</w:t>
      </w:r>
      <w:r>
        <w:rPr>
          <w:rFonts w:hint="default"/>
          <w:sz w:val="18"/>
          <w:lang w:val="ru-RU"/>
        </w:rPr>
        <w:t xml:space="preserve"> субъективность оценки результатов медицинских услуг, в том числе в случае возникновения разногласий по вопросу качества оказанных услуг, стороны договорились проводить оценку результатов оказанных медицинских услуг путем проведения заседаний Врачебной комиссии Исполнителя с участием Заказчика (Пациента). В случае необходимости к проведению оценки качества оказанных медицинских услуг Заказчик (Пациент) согласен с привлечением сторонних специалистов экспертов за счет Исполнителя.</w:t>
      </w:r>
    </w:p>
    <w:p>
      <w:pPr>
        <w:pStyle w:val="10"/>
        <w:numPr>
          <w:ilvl w:val="1"/>
          <w:numId w:val="10"/>
        </w:numPr>
        <w:tabs>
          <w:tab w:val="left" w:pos="1056"/>
        </w:tabs>
        <w:spacing w:before="1" w:after="0" w:line="240" w:lineRule="auto"/>
        <w:ind w:left="232" w:right="115" w:firstLine="497"/>
        <w:jc w:val="both"/>
        <w:rPr>
          <w:sz w:val="18"/>
        </w:rPr>
      </w:pPr>
      <w:r>
        <w:rPr>
          <w:sz w:val="18"/>
        </w:rPr>
        <w:t>При невозможности устранения разногласий между Сторонами, в том числе по результатам врачебной комиссии, или в</w:t>
      </w:r>
      <w:r>
        <w:rPr>
          <w:spacing w:val="1"/>
          <w:sz w:val="18"/>
        </w:rPr>
        <w:t xml:space="preserve"> </w:t>
      </w:r>
      <w:r>
        <w:rPr>
          <w:sz w:val="18"/>
        </w:rPr>
        <w:t>любом другом случае Заказчик (Пациент) или его законный представитель, имеет право направить письменную претензию в адрес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 заказным почтовым отправлением, передачей лично под расписку уполномоченному представителю Исполнителя или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электронную</w:t>
      </w:r>
      <w:r>
        <w:rPr>
          <w:spacing w:val="1"/>
          <w:sz w:val="18"/>
        </w:rPr>
        <w:t xml:space="preserve"> </w:t>
      </w:r>
      <w:r>
        <w:rPr>
          <w:sz w:val="18"/>
        </w:rPr>
        <w:t>почту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color w:val="00AFF0"/>
          <w:spacing w:val="1"/>
          <w:sz w:val="18"/>
        </w:rPr>
        <w:t xml:space="preserve"> </w:t>
      </w:r>
      <w:r>
        <w:fldChar w:fldCharType="begin"/>
      </w:r>
      <w:r>
        <w:instrText xml:space="preserve"> HYPERLINK "mailto:info@yniclinic.ru" \h </w:instrText>
      </w:r>
      <w:r>
        <w:fldChar w:fldCharType="separate"/>
      </w:r>
      <w:r>
        <w:rPr>
          <w:color w:val="00AFF0"/>
          <w:sz w:val="18"/>
          <w:u w:val="single" w:color="00AFF0"/>
        </w:rPr>
        <w:t>info@yniclinic.ru</w:t>
      </w:r>
      <w:r>
        <w:rPr>
          <w:color w:val="00AFF0"/>
          <w:sz w:val="18"/>
          <w:u w:val="single" w:color="00AFF0"/>
        </w:rPr>
        <w:fldChar w:fldCharType="end"/>
      </w:r>
      <w:r>
        <w:rPr>
          <w:color w:val="00AFF0"/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усиленной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квалифицированной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1"/>
          <w:sz w:val="18"/>
        </w:rPr>
        <w:t xml:space="preserve"> </w:t>
      </w:r>
      <w:r>
        <w:rPr>
          <w:sz w:val="18"/>
        </w:rPr>
        <w:t>(Пациента)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представителя.</w:t>
      </w:r>
    </w:p>
    <w:p>
      <w:pPr>
        <w:pStyle w:val="10"/>
        <w:numPr>
          <w:ilvl w:val="1"/>
          <w:numId w:val="10"/>
        </w:numPr>
        <w:tabs>
          <w:tab w:val="left" w:pos="1116"/>
        </w:tabs>
        <w:spacing w:before="0" w:after="0" w:line="240" w:lineRule="auto"/>
        <w:ind w:left="231" w:right="121" w:firstLine="497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предъявлении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(Пациентом)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обнаружении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недостатков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 услуги, Исполнитель рассматривает и удовлетворяет заявленные требования либо направляет отказ в удовлетворении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заявленных требований в сроки, установленные для удовлетворения требований потребителя </w:t>
      </w:r>
      <w:r>
        <w:fldChar w:fldCharType="begin"/>
      </w:r>
      <w:r>
        <w:instrText xml:space="preserve"> HYPERLINK "consultantplus://offline/ref%3D5FC6FB32E1D32E4869D85955D72E034E00D393269CDED15A5449F14842DBE3A8138F0B50A02BB25E5E00841642U1r0O" \h </w:instrText>
      </w:r>
      <w:r>
        <w:fldChar w:fldCharType="separate"/>
      </w:r>
      <w:r>
        <w:rPr>
          <w:sz w:val="18"/>
        </w:rPr>
        <w:t xml:space="preserve">Законом </w:t>
      </w:r>
      <w:r>
        <w:rPr>
          <w:sz w:val="18"/>
        </w:rPr>
        <w:fldChar w:fldCharType="end"/>
      </w:r>
      <w:r>
        <w:rPr>
          <w:sz w:val="18"/>
        </w:rPr>
        <w:t>Российской Федерации «О</w:t>
      </w:r>
      <w:r>
        <w:rPr>
          <w:spacing w:val="1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потребителей»,</w:t>
      </w:r>
      <w:r>
        <w:rPr>
          <w:spacing w:val="1"/>
          <w:sz w:val="18"/>
        </w:rPr>
        <w:t xml:space="preserve"> </w:t>
      </w:r>
      <w:r>
        <w:rPr>
          <w:sz w:val="18"/>
        </w:rPr>
        <w:t>иные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обращения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рассматриваются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 с</w:t>
      </w:r>
      <w:r>
        <w:rPr>
          <w:spacing w:val="-1"/>
          <w:sz w:val="18"/>
        </w:rPr>
        <w:t xml:space="preserve"> </w:t>
      </w:r>
      <w:r>
        <w:rPr>
          <w:sz w:val="18"/>
        </w:rPr>
        <w:t>даты</w:t>
      </w:r>
      <w:r>
        <w:rPr>
          <w:spacing w:val="2"/>
          <w:sz w:val="18"/>
        </w:rPr>
        <w:t xml:space="preserve"> </w:t>
      </w:r>
      <w:r>
        <w:rPr>
          <w:sz w:val="18"/>
        </w:rPr>
        <w:t>ее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(регистрации).</w:t>
      </w:r>
    </w:p>
    <w:p>
      <w:pPr>
        <w:pStyle w:val="10"/>
        <w:numPr>
          <w:ilvl w:val="1"/>
          <w:numId w:val="10"/>
        </w:numPr>
        <w:tabs>
          <w:tab w:val="left" w:pos="1059"/>
        </w:tabs>
        <w:spacing w:before="0" w:after="0" w:line="240" w:lineRule="auto"/>
        <w:ind w:left="231" w:right="116" w:firstLine="497"/>
        <w:jc w:val="both"/>
        <w:rPr>
          <w:sz w:val="18"/>
          <w:highlight w:val="none"/>
        </w:rPr>
      </w:pPr>
      <w:r>
        <w:rPr>
          <w:sz w:val="18"/>
          <w:highlight w:val="none"/>
        </w:rPr>
        <w:t>В случае невозможности разрешения спорных вопросов Сторонами, все споры, разногласия и требования, вытекающие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из данного Договора или в связи с ним, в том числе касающиеся его нарушения, прекращения и недействительности, подлежат</w:t>
      </w:r>
      <w:r>
        <w:rPr>
          <w:spacing w:val="1"/>
          <w:sz w:val="18"/>
          <w:highlight w:val="none"/>
        </w:rPr>
        <w:t xml:space="preserve"> </w:t>
      </w:r>
      <w:r>
        <w:rPr>
          <w:sz w:val="18"/>
          <w:highlight w:val="none"/>
        </w:rPr>
        <w:t>разрешению</w:t>
      </w:r>
      <w:r>
        <w:rPr>
          <w:rFonts w:hint="default"/>
          <w:sz w:val="18"/>
          <w:highlight w:val="none"/>
          <w:lang w:val="ru-RU"/>
        </w:rPr>
        <w:t xml:space="preserve"> в соответствии с законодательством Российской Федерации по месту нахождения Ответчика.</w:t>
      </w:r>
    </w:p>
    <w:p>
      <w:pPr>
        <w:pStyle w:val="2"/>
        <w:numPr>
          <w:ilvl w:val="0"/>
          <w:numId w:val="3"/>
        </w:numPr>
        <w:tabs>
          <w:tab w:val="left" w:pos="4837"/>
        </w:tabs>
        <w:spacing w:before="137" w:after="0" w:line="240" w:lineRule="auto"/>
        <w:ind w:left="220" w:leftChars="0" w:right="0" w:rightChars="0" w:firstLine="0" w:firstLineChars="0"/>
        <w:jc w:val="center"/>
        <w:rPr>
          <w:highlight w:val="none"/>
        </w:rPr>
      </w:pPr>
      <w:r>
        <w:rPr>
          <w:highlight w:val="none"/>
        </w:rPr>
        <w:t>ПРОЧИЕ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УСЛОВИЯ</w:t>
      </w:r>
    </w:p>
    <w:p>
      <w:pPr>
        <w:pStyle w:val="10"/>
        <w:numPr>
          <w:ilvl w:val="1"/>
          <w:numId w:val="11"/>
        </w:numPr>
        <w:tabs>
          <w:tab w:val="left" w:pos="979"/>
        </w:tabs>
        <w:spacing w:before="122" w:after="0" w:line="240" w:lineRule="auto"/>
        <w:ind w:left="231" w:right="118" w:firstLine="406"/>
        <w:jc w:val="both"/>
        <w:rPr>
          <w:sz w:val="18"/>
        </w:rPr>
      </w:pPr>
      <w:r>
        <w:rPr>
          <w:sz w:val="18"/>
        </w:rPr>
        <w:t>Сведения о факте обращения Пациента за медицинской помощью, состоянии его здоровья и диагнозе, иные сведения,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полученные при его медицинском обследовании и лечении, составляют врачебную тайну и подлежат разглашению только при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согласии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  <w:lang w:val="ru-RU"/>
        </w:rPr>
        <w:t>Заказчика</w:t>
      </w:r>
      <w:r>
        <w:rPr>
          <w:rFonts w:hint="default"/>
          <w:spacing w:val="1"/>
          <w:sz w:val="18"/>
          <w:lang w:val="ru-RU"/>
        </w:rPr>
        <w:t xml:space="preserve">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неограниченному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строго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кругу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РФ.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Пациенту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сторонними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организациями медицинских услуг, направленных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на достижение цели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 или иным образом связанных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исполнением настоящего Договора, Пациент, подписывая настоящий Договор, выражает свое согласие на взаимный обмен 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 и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медицинскими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сведениями,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составляющими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врачебную</w:t>
      </w:r>
      <w:r>
        <w:rPr>
          <w:spacing w:val="-1"/>
          <w:sz w:val="18"/>
        </w:rPr>
        <w:t xml:space="preserve"> </w:t>
      </w:r>
      <w:r>
        <w:rPr>
          <w:sz w:val="18"/>
        </w:rPr>
        <w:t>тайну.</w:t>
      </w:r>
    </w:p>
    <w:p>
      <w:pPr>
        <w:pStyle w:val="10"/>
        <w:numPr>
          <w:ilvl w:val="1"/>
          <w:numId w:val="11"/>
        </w:numPr>
        <w:tabs>
          <w:tab w:val="left" w:pos="970"/>
        </w:tabs>
        <w:spacing w:before="0" w:after="0" w:line="240" w:lineRule="auto"/>
        <w:ind w:left="231" w:right="121" w:firstLine="406"/>
        <w:jc w:val="both"/>
        <w:rPr>
          <w:sz w:val="18"/>
        </w:rPr>
      </w:pPr>
      <w:r>
        <w:rPr>
          <w:sz w:val="18"/>
        </w:rPr>
        <w:t>Обработка персональных данных Пациента выполняется с учетом требований ФЗ № 152 от 27.07.2006 «О 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данных».</w:t>
      </w:r>
    </w:p>
    <w:p>
      <w:pPr>
        <w:pStyle w:val="10"/>
        <w:numPr>
          <w:ilvl w:val="1"/>
          <w:numId w:val="11"/>
        </w:numPr>
        <w:tabs>
          <w:tab w:val="left" w:pos="1006"/>
        </w:tabs>
        <w:spacing w:before="0" w:after="0" w:line="240" w:lineRule="auto"/>
        <w:ind w:left="231" w:right="122" w:firstLine="406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информирует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  <w:lang w:val="ru-RU"/>
        </w:rPr>
        <w:t>Заказчика</w:t>
      </w:r>
      <w:r>
        <w:rPr>
          <w:rFonts w:hint="default"/>
          <w:spacing w:val="1"/>
          <w:sz w:val="18"/>
          <w:lang w:val="ru-RU"/>
        </w:rPr>
        <w:t xml:space="preserve">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том,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тем,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биологических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процессов,</w:t>
      </w:r>
      <w:r>
        <w:rPr>
          <w:spacing w:val="1"/>
          <w:sz w:val="18"/>
        </w:rPr>
        <w:t xml:space="preserve"> </w:t>
      </w:r>
      <w:r>
        <w:rPr>
          <w:sz w:val="18"/>
        </w:rPr>
        <w:t>затрагиваемых при медицинском вмешательстве, не подвластны ни абсолютному контролю, ни воле со стороны человека, то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Исполнитель, по независящим как от него, так и от Пациента причинам не может гарантировать только лишь положительный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услуги.</w:t>
      </w:r>
    </w:p>
    <w:p>
      <w:pPr>
        <w:pStyle w:val="10"/>
        <w:numPr>
          <w:ilvl w:val="1"/>
          <w:numId w:val="11"/>
        </w:numPr>
        <w:tabs>
          <w:tab w:val="left" w:pos="1025"/>
        </w:tabs>
        <w:spacing w:before="0" w:after="0" w:line="240" w:lineRule="auto"/>
        <w:ind w:left="231" w:right="123" w:firstLine="406"/>
        <w:jc w:val="both"/>
        <w:rPr>
          <w:sz w:val="18"/>
        </w:rPr>
      </w:pPr>
      <w:r>
        <w:rPr>
          <w:sz w:val="18"/>
        </w:rPr>
        <w:t>Даже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надлежащем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обеими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помощи, применении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самых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зарекомендовавших</w:t>
      </w:r>
      <w:r>
        <w:rPr>
          <w:spacing w:val="1"/>
          <w:sz w:val="18"/>
        </w:rPr>
        <w:t xml:space="preserve"> </w:t>
      </w:r>
      <w:r>
        <w:rPr>
          <w:sz w:val="18"/>
        </w:rPr>
        <w:t>себя</w:t>
      </w:r>
      <w:r>
        <w:rPr>
          <w:spacing w:val="1"/>
          <w:sz w:val="18"/>
        </w:rPr>
        <w:t xml:space="preserve"> </w:t>
      </w:r>
      <w:r>
        <w:rPr>
          <w:sz w:val="18"/>
        </w:rPr>
        <w:t>достижений</w:t>
      </w:r>
      <w:r>
        <w:rPr>
          <w:spacing w:val="1"/>
          <w:sz w:val="18"/>
        </w:rPr>
        <w:t xml:space="preserve"> </w:t>
      </w:r>
      <w:r>
        <w:rPr>
          <w:sz w:val="18"/>
        </w:rPr>
        <w:t>современной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1"/>
          <w:sz w:val="18"/>
        </w:rPr>
        <w:t xml:space="preserve"> </w:t>
      </w:r>
      <w:r>
        <w:rPr>
          <w:sz w:val="18"/>
        </w:rPr>
        <w:t>науки, результат оказания медицинской услуги не является на 100% прогнозируемым и может выражаться как в восстановлении,</w:t>
      </w:r>
      <w:r>
        <w:rPr>
          <w:spacing w:val="1"/>
          <w:sz w:val="18"/>
        </w:rPr>
        <w:t xml:space="preserve"> </w:t>
      </w:r>
      <w:r>
        <w:rPr>
          <w:sz w:val="18"/>
        </w:rPr>
        <w:t>улучшении</w:t>
      </w:r>
      <w:r>
        <w:rPr>
          <w:spacing w:val="-2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-3"/>
          <w:sz w:val="18"/>
        </w:rPr>
        <w:t xml:space="preserve"> </w:t>
      </w:r>
      <w:r>
        <w:rPr>
          <w:sz w:val="18"/>
        </w:rPr>
        <w:t>так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каких-либо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даже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ухудшении</w:t>
      </w:r>
      <w:r>
        <w:rPr>
          <w:spacing w:val="-2"/>
          <w:sz w:val="18"/>
        </w:rPr>
        <w:t xml:space="preserve"> </w:t>
      </w:r>
      <w:r>
        <w:rPr>
          <w:sz w:val="18"/>
        </w:rPr>
        <w:t>патологических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процессов.</w:t>
      </w:r>
    </w:p>
    <w:p>
      <w:pPr>
        <w:pStyle w:val="10"/>
        <w:numPr>
          <w:ilvl w:val="1"/>
          <w:numId w:val="11"/>
        </w:numPr>
        <w:tabs>
          <w:tab w:val="left" w:pos="987"/>
        </w:tabs>
        <w:spacing w:before="0" w:after="0" w:line="240" w:lineRule="auto"/>
        <w:ind w:left="231" w:right="118" w:firstLine="406"/>
        <w:jc w:val="both"/>
        <w:rPr>
          <w:sz w:val="18"/>
        </w:rPr>
      </w:pPr>
      <w:r>
        <w:rPr>
          <w:sz w:val="18"/>
        </w:rPr>
        <w:t xml:space="preserve">Исполнитель информирует </w:t>
      </w:r>
      <w:r>
        <w:rPr>
          <w:sz w:val="18"/>
          <w:lang w:val="ru-RU"/>
        </w:rPr>
        <w:t>Заказчика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Пациента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>, что зубочелюстную систему следует воспринимать как единое целое, все части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которого тесно взаимосвязаны друг с другом. Поэтому, отказываясь от комплексного лечения, </w:t>
      </w:r>
      <w:r>
        <w:rPr>
          <w:sz w:val="18"/>
          <w:lang w:val="ru-RU"/>
        </w:rPr>
        <w:t>Заказчик</w:t>
      </w:r>
      <w:r>
        <w:rPr>
          <w:rFonts w:hint="default"/>
          <w:sz w:val="18"/>
          <w:lang w:val="ru-RU"/>
        </w:rPr>
        <w:t xml:space="preserve"> (</w:t>
      </w:r>
      <w:r>
        <w:rPr>
          <w:sz w:val="18"/>
        </w:rPr>
        <w:t>Пациент</w:t>
      </w:r>
      <w:r>
        <w:rPr>
          <w:rFonts w:hint="default"/>
          <w:sz w:val="18"/>
          <w:lang w:val="ru-RU"/>
        </w:rPr>
        <w:t>)</w:t>
      </w:r>
      <w:r>
        <w:rPr>
          <w:sz w:val="18"/>
        </w:rPr>
        <w:t xml:space="preserve"> осознаёт всю тяжесть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последствий</w:t>
      </w:r>
      <w:r>
        <w:rPr>
          <w:spacing w:val="-2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принимает все</w:t>
      </w:r>
      <w:r>
        <w:rPr>
          <w:spacing w:val="-1"/>
          <w:sz w:val="18"/>
        </w:rPr>
        <w:t xml:space="preserve"> </w:t>
      </w:r>
      <w:r>
        <w:rPr>
          <w:sz w:val="18"/>
        </w:rPr>
        <w:t>возможные</w:t>
      </w:r>
      <w:r>
        <w:rPr>
          <w:spacing w:val="-2"/>
          <w:sz w:val="18"/>
        </w:rPr>
        <w:t xml:space="preserve"> </w:t>
      </w:r>
      <w:r>
        <w:rPr>
          <w:sz w:val="18"/>
        </w:rPr>
        <w:t>негативные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последствия.</w:t>
      </w:r>
    </w:p>
    <w:p>
      <w:pPr>
        <w:pStyle w:val="10"/>
        <w:numPr>
          <w:ilvl w:val="1"/>
          <w:numId w:val="11"/>
        </w:numPr>
        <w:tabs>
          <w:tab w:val="left" w:pos="1001"/>
        </w:tabs>
        <w:spacing w:before="1" w:after="0" w:line="240" w:lineRule="auto"/>
        <w:ind w:left="231" w:right="123" w:firstLine="406"/>
        <w:jc w:val="both"/>
        <w:rPr>
          <w:sz w:val="18"/>
        </w:rPr>
      </w:pPr>
      <w:r>
        <w:rPr>
          <w:sz w:val="18"/>
        </w:rPr>
        <w:t xml:space="preserve">Все гарантийные обязательства Исполнителя указаны в «Положении о </w:t>
      </w:r>
      <w:r>
        <w:rPr>
          <w:sz w:val="18"/>
          <w:lang w:val="ru-RU"/>
        </w:rPr>
        <w:t>гарантиях</w:t>
      </w:r>
      <w:r>
        <w:rPr>
          <w:sz w:val="18"/>
        </w:rPr>
        <w:t>» .</w:t>
      </w:r>
    </w:p>
    <w:p>
      <w:pPr>
        <w:pStyle w:val="10"/>
        <w:numPr>
          <w:ilvl w:val="1"/>
          <w:numId w:val="11"/>
        </w:numPr>
        <w:tabs>
          <w:tab w:val="left" w:pos="989"/>
        </w:tabs>
        <w:spacing w:before="0" w:after="0" w:line="240" w:lineRule="auto"/>
        <w:ind w:left="231" w:right="125" w:firstLine="406"/>
        <w:jc w:val="both"/>
        <w:rPr>
          <w:sz w:val="18"/>
        </w:rPr>
      </w:pPr>
      <w:r>
        <w:rPr>
          <w:sz w:val="18"/>
        </w:rPr>
        <w:t>Настоящий Договор составлен в</w:t>
      </w:r>
      <w:r>
        <w:rPr>
          <w:rFonts w:hint="default"/>
          <w:sz w:val="18"/>
          <w:lang w:val="ru-RU"/>
        </w:rPr>
        <w:t xml:space="preserve"> количестве</w:t>
      </w:r>
      <w:r>
        <w:rPr>
          <w:sz w:val="18"/>
        </w:rPr>
        <w:t xml:space="preserve"> экземпляр</w:t>
      </w:r>
      <w:r>
        <w:rPr>
          <w:sz w:val="18"/>
          <w:lang w:val="ru-RU"/>
        </w:rPr>
        <w:t>ов</w:t>
      </w:r>
      <w:r>
        <w:rPr>
          <w:rFonts w:hint="default"/>
          <w:sz w:val="18"/>
          <w:lang w:val="ru-RU"/>
        </w:rPr>
        <w:t xml:space="preserve"> соответственно количеству подписавших его Сторон, имеющих равн</w:t>
      </w:r>
      <w:r>
        <w:rPr>
          <w:sz w:val="18"/>
        </w:rPr>
        <w:t>ую юридическую силу, по одному</w:t>
      </w:r>
      <w:r>
        <w:rPr>
          <w:spacing w:val="1"/>
          <w:sz w:val="18"/>
        </w:rPr>
        <w:t xml:space="preserve"> </w:t>
      </w:r>
      <w:r>
        <w:rPr>
          <w:sz w:val="18"/>
        </w:rPr>
        <w:t>экземпляру для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>
      <w:pPr>
        <w:pStyle w:val="10"/>
        <w:numPr>
          <w:ilvl w:val="1"/>
          <w:numId w:val="11"/>
        </w:numPr>
        <w:tabs>
          <w:tab w:val="left" w:pos="970"/>
        </w:tabs>
        <w:spacing w:before="0" w:after="0" w:line="240" w:lineRule="auto"/>
        <w:ind w:left="231" w:right="125" w:firstLine="406"/>
        <w:jc w:val="both"/>
        <w:rPr>
          <w:sz w:val="18"/>
        </w:rPr>
      </w:pPr>
      <w:r>
        <w:rPr>
          <w:sz w:val="18"/>
        </w:rPr>
        <w:t>Права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9"/>
          <w:sz w:val="18"/>
        </w:rPr>
        <w:t xml:space="preserve"> </w:t>
      </w:r>
      <w:r>
        <w:rPr>
          <w:sz w:val="18"/>
        </w:rPr>
        <w:t>Пациента</w:t>
      </w:r>
      <w:r>
        <w:rPr>
          <w:spacing w:val="10"/>
          <w:sz w:val="18"/>
        </w:rPr>
        <w:t xml:space="preserve"> </w:t>
      </w:r>
      <w:r>
        <w:rPr>
          <w:sz w:val="18"/>
        </w:rPr>
        <w:t>могут</w:t>
      </w:r>
      <w:r>
        <w:rPr>
          <w:spacing w:val="9"/>
          <w:sz w:val="18"/>
        </w:rPr>
        <w:t xml:space="preserve"> </w:t>
      </w:r>
      <w:r>
        <w:rPr>
          <w:sz w:val="18"/>
        </w:rPr>
        <w:t>осуществляться</w:t>
      </w:r>
      <w:r>
        <w:rPr>
          <w:spacing w:val="11"/>
          <w:sz w:val="18"/>
        </w:rPr>
        <w:t xml:space="preserve"> </w:t>
      </w:r>
      <w:r>
        <w:rPr>
          <w:sz w:val="18"/>
        </w:rPr>
        <w:t>его</w:t>
      </w:r>
      <w:r>
        <w:rPr>
          <w:spacing w:val="10"/>
          <w:sz w:val="18"/>
        </w:rPr>
        <w:t xml:space="preserve"> </w:t>
      </w:r>
      <w:r>
        <w:rPr>
          <w:sz w:val="18"/>
        </w:rPr>
        <w:t>представителем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силу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11"/>
          <w:sz w:val="18"/>
        </w:rPr>
        <w:t xml:space="preserve"> </w:t>
      </w:r>
      <w:r>
        <w:rPr>
          <w:sz w:val="18"/>
        </w:rPr>
        <w:t>полномочия,</w:t>
      </w:r>
      <w:r>
        <w:rPr>
          <w:spacing w:val="9"/>
          <w:sz w:val="18"/>
        </w:rPr>
        <w:t xml:space="preserve"> </w:t>
      </w:r>
      <w:r>
        <w:rPr>
          <w:sz w:val="18"/>
        </w:rPr>
        <w:t>основанного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доверенности,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указании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4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акте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самоуправления.</w:t>
      </w:r>
    </w:p>
    <w:p>
      <w:pPr>
        <w:pStyle w:val="10"/>
        <w:numPr>
          <w:ilvl w:val="1"/>
          <w:numId w:val="11"/>
        </w:numPr>
        <w:tabs>
          <w:tab w:val="left" w:pos="1023"/>
        </w:tabs>
        <w:spacing w:before="0" w:after="0" w:line="242" w:lineRule="auto"/>
        <w:ind w:left="231" w:right="120" w:firstLine="362"/>
        <w:jc w:val="both"/>
        <w:rPr>
          <w:sz w:val="18"/>
        </w:rPr>
      </w:pPr>
      <w:r>
        <w:rPr>
          <w:sz w:val="18"/>
        </w:rPr>
        <w:t>Вопросы, не урегулированные настоящим Договором, разрешаются в соответствии с действующим 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Федерации.</w:t>
      </w:r>
    </w:p>
    <w:p>
      <w:pPr>
        <w:pStyle w:val="10"/>
        <w:numPr>
          <w:ilvl w:val="1"/>
          <w:numId w:val="11"/>
        </w:numPr>
        <w:tabs>
          <w:tab w:val="left" w:pos="1003"/>
        </w:tabs>
        <w:spacing w:before="0" w:after="0" w:line="240" w:lineRule="auto"/>
        <w:ind w:left="231" w:right="118" w:firstLine="362"/>
        <w:jc w:val="both"/>
        <w:rPr>
          <w:sz w:val="18"/>
        </w:rPr>
      </w:pPr>
      <w:r>
        <w:rPr>
          <w:sz w:val="18"/>
        </w:rPr>
        <w:t>Стороны признают равную юридическую силу собственноручной подписи и факсимильной подписи на данном договоре,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дополнительных соглашениях к настоящему договору, а также на иных документах, имеющих значение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для его исполнения,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 или</w:t>
      </w:r>
      <w:r>
        <w:rPr>
          <w:spacing w:val="-1"/>
          <w:sz w:val="18"/>
        </w:rPr>
        <w:t xml:space="preserve"> </w:t>
      </w:r>
      <w:r>
        <w:rPr>
          <w:sz w:val="18"/>
        </w:rPr>
        <w:t>прекращения.</w:t>
      </w:r>
    </w:p>
    <w:p>
      <w:pPr>
        <w:pStyle w:val="2"/>
        <w:numPr>
          <w:ilvl w:val="0"/>
          <w:numId w:val="3"/>
        </w:numPr>
        <w:tabs>
          <w:tab w:val="left" w:pos="3762"/>
        </w:tabs>
        <w:spacing w:before="82" w:after="0" w:line="240" w:lineRule="auto"/>
        <w:ind w:left="220" w:leftChars="0" w:right="0" w:rightChars="0" w:firstLine="0" w:firstLineChars="0"/>
        <w:jc w:val="center"/>
      </w:pPr>
      <w:r>
        <w:t>АДРЕСА,</w:t>
      </w:r>
      <w:r>
        <w:rPr>
          <w:spacing w:val="-3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rFonts w:hint="default"/>
          <w:lang w:val="ru-RU"/>
        </w:rPr>
      </w:pPr>
      <w:r>
        <w:rPr>
          <w:lang w:val="ru-RU"/>
        </w:rPr>
        <w:t>Исполнитель</w:t>
      </w:r>
      <w:r>
        <w:rPr>
          <w:rFonts w:hint="default"/>
          <w:lang w:val="ru-RU"/>
        </w:rPr>
        <w:t>: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ООО «Центр современной медицины Униклиник» зарегистрировано Межрайонной инспекцией Федеральной налоговой службы      № 46 по г. Москве  03.09.2018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Юридический адрес:   127247, г.Москва,  Дмитровское, шоссе д. 90, к. 2, офис этаж 1 пом II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sz w:val="18"/>
          <w:lang w:val="ru-RU"/>
        </w:rPr>
        <w:t>Фактический</w:t>
      </w:r>
      <w:r>
        <w:rPr>
          <w:rFonts w:hint="default"/>
          <w:b w:val="0"/>
          <w:bCs w:val="0"/>
          <w:sz w:val="18"/>
          <w:lang w:val="ru-RU"/>
        </w:rPr>
        <w:t xml:space="preserve"> адрес:</w:t>
      </w:r>
      <w:r>
        <w:rPr>
          <w:b w:val="0"/>
          <w:bCs w:val="0"/>
          <w:sz w:val="18"/>
        </w:rPr>
        <w:t>127247,</w:t>
      </w:r>
      <w:r>
        <w:rPr>
          <w:rFonts w:hint="default"/>
          <w:b w:val="0"/>
          <w:bCs w:val="0"/>
          <w:sz w:val="18"/>
          <w:lang w:val="ru-RU"/>
        </w:rPr>
        <w:t xml:space="preserve"> </w:t>
      </w:r>
      <w:r>
        <w:rPr>
          <w:rFonts w:hint="default"/>
          <w:b w:val="0"/>
          <w:bCs w:val="0"/>
          <w:lang w:val="ru-RU"/>
        </w:rPr>
        <w:t>г.Москва,  Дмитровское, шоссе д. 90, к. 2, офис этаж 1 пом II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rFonts w:hint="default"/>
          <w:b w:val="0"/>
          <w:bCs w:val="0"/>
          <w:sz w:val="18"/>
          <w:lang w:val="ru-RU"/>
        </w:rPr>
      </w:pPr>
      <w:r>
        <w:rPr>
          <w:b w:val="0"/>
          <w:bCs w:val="0"/>
          <w:sz w:val="18"/>
        </w:rPr>
        <w:t>Телефон:</w:t>
      </w:r>
      <w:r>
        <w:rPr>
          <w:b w:val="0"/>
          <w:bCs w:val="0"/>
          <w:spacing w:val="-3"/>
          <w:sz w:val="18"/>
        </w:rPr>
        <w:t xml:space="preserve"> </w:t>
      </w:r>
      <w:r>
        <w:rPr>
          <w:b w:val="0"/>
          <w:bCs w:val="0"/>
          <w:sz w:val="18"/>
        </w:rPr>
        <w:t>8-499-397-76-68.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ОГРН</w:t>
      </w:r>
      <w:r>
        <w:rPr>
          <w:b w:val="0"/>
          <w:bCs w:val="0"/>
          <w:spacing w:val="-4"/>
          <w:sz w:val="18"/>
        </w:rPr>
        <w:t xml:space="preserve"> </w:t>
      </w:r>
      <w:r>
        <w:rPr>
          <w:b w:val="0"/>
          <w:bCs w:val="0"/>
          <w:sz w:val="18"/>
        </w:rPr>
        <w:t>1187746790549</w:t>
      </w:r>
      <w:r>
        <w:rPr>
          <w:rFonts w:hint="default"/>
          <w:b w:val="0"/>
          <w:bCs w:val="0"/>
          <w:sz w:val="18"/>
          <w:lang w:val="ru-RU"/>
        </w:rPr>
        <w:t xml:space="preserve"> </w:t>
      </w:r>
      <w:r>
        <w:rPr>
          <w:b w:val="0"/>
          <w:bCs w:val="0"/>
          <w:sz w:val="18"/>
        </w:rPr>
        <w:t>ИНН</w:t>
      </w:r>
      <w:r>
        <w:rPr>
          <w:rFonts w:hint="default"/>
          <w:b w:val="0"/>
          <w:bCs w:val="0"/>
          <w:sz w:val="18"/>
          <w:lang w:val="ru-RU"/>
        </w:rPr>
        <w:t xml:space="preserve"> </w:t>
      </w:r>
      <w:r>
        <w:rPr>
          <w:b w:val="0"/>
          <w:bCs w:val="0"/>
          <w:sz w:val="18"/>
        </w:rPr>
        <w:t>7713461328</w:t>
      </w:r>
      <w:r>
        <w:rPr>
          <w:rFonts w:hint="default"/>
          <w:b w:val="0"/>
          <w:bCs w:val="0"/>
          <w:sz w:val="18"/>
          <w:lang w:val="ru-RU"/>
        </w:rPr>
        <w:t xml:space="preserve">   </w:t>
      </w:r>
      <w:r>
        <w:rPr>
          <w:b w:val="0"/>
          <w:bCs w:val="0"/>
          <w:sz w:val="18"/>
        </w:rPr>
        <w:t>КПП</w:t>
      </w:r>
      <w:r>
        <w:rPr>
          <w:b w:val="0"/>
          <w:bCs w:val="0"/>
          <w:spacing w:val="-5"/>
          <w:sz w:val="18"/>
        </w:rPr>
        <w:t xml:space="preserve"> </w:t>
      </w:r>
      <w:r>
        <w:rPr>
          <w:b w:val="0"/>
          <w:bCs w:val="0"/>
          <w:sz w:val="18"/>
        </w:rPr>
        <w:t>771301001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b w:val="0"/>
          <w:bCs w:val="0"/>
        </w:rPr>
      </w:pPr>
      <w:r>
        <w:rPr>
          <w:rFonts w:hint="default"/>
          <w:b w:val="0"/>
          <w:bCs w:val="0"/>
          <w:sz w:val="18"/>
          <w:lang w:val="ru-RU"/>
        </w:rPr>
        <w:t xml:space="preserve">Исполнитель действует на основании лицензии  </w:t>
      </w:r>
      <w:r>
        <w:rPr>
          <w:b w:val="0"/>
          <w:bCs w:val="0"/>
        </w:rPr>
        <w:t>на осуществление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медицинской деятельности (лицензия серия № Л041-01137-77/00334984 от 08.10.2019, выдана Департаментом здравоохранения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города Москвы. Адрес: г. Москва, площадь Журавлева, д. 12, телефон: +7 (495) 652-82-46, (495) 962-13-33): Услуги оказываются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исходя из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перечня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услуг, составляющих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медицинскую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деятельность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Исполнителя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соответствии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лицензией: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оказании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первичной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доврачебной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медико-санитарной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помощи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амбулаторных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условиях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по: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анестезиологии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реаниматологии;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рентгенологии;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сестринскому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делу;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стоматологии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профилактической;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оказании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первичной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специализированной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медико-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санитарной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помощи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амбулаторных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условиях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по: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анестезиологии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реаниматологии;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организации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здравоохранения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общественному здоровью, эпидемиологии; ортодонтии: остеопатии; рентгенологии; стоматологии детской; стоматологии общей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практики; стоматологии ортопедической; стоматологии терапевтической; стоматологии хирургической; при оказании первичной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специализированной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медико-санитарной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помощи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условиях дневного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стационара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по: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стоматологии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хирургической.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>Расчетный</w:t>
      </w:r>
      <w:r>
        <w:rPr>
          <w:b w:val="0"/>
          <w:bCs w:val="0"/>
          <w:spacing w:val="-4"/>
          <w:sz w:val="18"/>
        </w:rPr>
        <w:t xml:space="preserve"> </w:t>
      </w:r>
      <w:r>
        <w:rPr>
          <w:b w:val="0"/>
          <w:bCs w:val="0"/>
          <w:sz w:val="18"/>
        </w:rPr>
        <w:t>счет</w:t>
      </w:r>
      <w:r>
        <w:rPr>
          <w:b w:val="0"/>
          <w:bCs w:val="0"/>
          <w:spacing w:val="-3"/>
          <w:sz w:val="18"/>
        </w:rPr>
        <w:t xml:space="preserve"> </w:t>
      </w:r>
      <w:r>
        <w:rPr>
          <w:b w:val="0"/>
          <w:bCs w:val="0"/>
          <w:sz w:val="18"/>
        </w:rPr>
        <w:t>№</w:t>
      </w:r>
      <w:r>
        <w:rPr>
          <w:b w:val="0"/>
          <w:bCs w:val="0"/>
          <w:spacing w:val="-2"/>
          <w:sz w:val="18"/>
        </w:rPr>
        <w:t xml:space="preserve"> </w:t>
      </w:r>
      <w:r>
        <w:rPr>
          <w:b w:val="0"/>
          <w:bCs w:val="0"/>
          <w:sz w:val="18"/>
        </w:rPr>
        <w:t>40702810738000050507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в</w:t>
      </w:r>
      <w:r>
        <w:rPr>
          <w:b w:val="0"/>
          <w:bCs w:val="0"/>
          <w:spacing w:val="-3"/>
          <w:sz w:val="18"/>
        </w:rPr>
        <w:t xml:space="preserve"> </w:t>
      </w:r>
      <w:r>
        <w:rPr>
          <w:b w:val="0"/>
          <w:bCs w:val="0"/>
          <w:sz w:val="18"/>
        </w:rPr>
        <w:t>ПАО</w:t>
      </w:r>
      <w:r>
        <w:rPr>
          <w:b w:val="0"/>
          <w:bCs w:val="0"/>
          <w:spacing w:val="-2"/>
          <w:sz w:val="18"/>
        </w:rPr>
        <w:t xml:space="preserve"> </w:t>
      </w:r>
      <w:r>
        <w:rPr>
          <w:b w:val="0"/>
          <w:bCs w:val="0"/>
          <w:sz w:val="18"/>
        </w:rPr>
        <w:t>СБЕРБАНК</w:t>
      </w:r>
      <w:r>
        <w:rPr>
          <w:rFonts w:hint="default"/>
          <w:b w:val="0"/>
          <w:bCs w:val="0"/>
          <w:sz w:val="18"/>
          <w:lang w:val="ru-RU"/>
        </w:rPr>
        <w:t xml:space="preserve"> </w:t>
      </w:r>
      <w:r>
        <w:rPr>
          <w:b w:val="0"/>
          <w:bCs w:val="0"/>
          <w:sz w:val="18"/>
        </w:rPr>
        <w:t>БИК</w:t>
      </w:r>
      <w:r>
        <w:rPr>
          <w:b w:val="0"/>
          <w:bCs w:val="0"/>
          <w:spacing w:val="-3"/>
          <w:sz w:val="18"/>
        </w:rPr>
        <w:t xml:space="preserve"> </w:t>
      </w:r>
      <w:r>
        <w:rPr>
          <w:b w:val="0"/>
          <w:bCs w:val="0"/>
          <w:sz w:val="18"/>
        </w:rPr>
        <w:t>044525225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Корр.</w:t>
      </w:r>
      <w:r>
        <w:rPr>
          <w:b w:val="0"/>
          <w:bCs w:val="0"/>
          <w:spacing w:val="-3"/>
          <w:sz w:val="18"/>
        </w:rPr>
        <w:t xml:space="preserve"> </w:t>
      </w:r>
      <w:r>
        <w:rPr>
          <w:b w:val="0"/>
          <w:bCs w:val="0"/>
          <w:sz w:val="18"/>
        </w:rPr>
        <w:t>Счет</w:t>
      </w:r>
      <w:r>
        <w:rPr>
          <w:b w:val="0"/>
          <w:bCs w:val="0"/>
          <w:spacing w:val="-4"/>
          <w:sz w:val="18"/>
        </w:rPr>
        <w:t xml:space="preserve"> </w:t>
      </w:r>
      <w:r>
        <w:rPr>
          <w:b w:val="0"/>
          <w:bCs w:val="0"/>
          <w:sz w:val="18"/>
        </w:rPr>
        <w:t>№</w:t>
      </w:r>
      <w:r>
        <w:rPr>
          <w:b w:val="0"/>
          <w:bCs w:val="0"/>
          <w:spacing w:val="-3"/>
          <w:sz w:val="18"/>
        </w:rPr>
        <w:t xml:space="preserve"> </w:t>
      </w:r>
      <w:r>
        <w:rPr>
          <w:b w:val="0"/>
          <w:bCs w:val="0"/>
          <w:sz w:val="18"/>
        </w:rPr>
        <w:t>30101810400000000225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0" w:right="0" w:rightChars="0"/>
        <w:jc w:val="both"/>
        <w:rPr>
          <w:b w:val="0"/>
          <w:bCs w:val="0"/>
          <w:sz w:val="18"/>
        </w:rPr>
      </w:pP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0" w:leftChars="0" w:right="0" w:rightChars="0" w:firstLine="220" w:firstLineChars="0"/>
        <w:jc w:val="both"/>
        <w:rPr>
          <w:b w:val="0"/>
          <w:bCs w:val="0"/>
          <w:sz w:val="18"/>
          <w:u w:val="none"/>
        </w:rPr>
      </w:pPr>
      <w:r>
        <w:rPr>
          <w:rFonts w:hint="default"/>
          <w:b w:val="0"/>
          <w:bCs w:val="0"/>
          <w:sz w:val="18"/>
          <w:u w:val="none"/>
          <w:lang w:val="ru-RU"/>
        </w:rPr>
        <w:t xml:space="preserve">Генеральный  директор_______________________________ </w:t>
      </w:r>
      <w:r>
        <w:rPr>
          <w:b w:val="0"/>
          <w:bCs w:val="0"/>
          <w:sz w:val="18"/>
          <w:u w:val="none"/>
        </w:rPr>
        <w:t>Узунян</w:t>
      </w:r>
      <w:r>
        <w:rPr>
          <w:b w:val="0"/>
          <w:bCs w:val="0"/>
          <w:spacing w:val="-4"/>
          <w:sz w:val="18"/>
          <w:u w:val="none"/>
        </w:rPr>
        <w:t xml:space="preserve"> </w:t>
      </w:r>
      <w:r>
        <w:rPr>
          <w:b w:val="0"/>
          <w:bCs w:val="0"/>
          <w:sz w:val="18"/>
          <w:u w:val="none"/>
        </w:rPr>
        <w:t>Н.А.</w:t>
      </w: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100" w:right="0" w:rightChars="0" w:firstLine="0" w:firstLineChars="0"/>
        <w:jc w:val="both"/>
        <w:rPr>
          <w:sz w:val="18"/>
        </w:rPr>
      </w:pPr>
    </w:p>
    <w:p>
      <w:pPr>
        <w:suppressAutoHyphens/>
        <w:spacing w:after="0" w:line="240" w:lineRule="auto"/>
        <w:ind w:left="220" w:leftChars="100" w:firstLine="0" w:firstLineChars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Пациент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(заполняется в случае заключения Договора в пользу третьего лица (несовершеннолетнего/недееспособного) </w:t>
      </w:r>
    </w:p>
    <w:p>
      <w:pPr>
        <w:suppressAutoHyphens/>
        <w:spacing w:after="0" w:line="240" w:lineRule="auto"/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>
      <w:pPr>
        <w:suppressAutoHyphens/>
        <w:spacing w:after="0" w:line="240" w:lineRule="auto"/>
        <w:ind w:left="220" w:leftChars="100" w:firstLine="0" w:firstLineChars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 имя отчество 8при наличии), адрес места жительства, почтовый адрес, телефон,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suppressAutoHyphens/>
        <w:spacing w:after="0" w:line="240" w:lineRule="auto"/>
        <w:ind w:left="220" w:leftChars="100" w:firstLine="0" w:firstLineChars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данные документа, удостоверяющего личность </w:t>
      </w:r>
    </w:p>
    <w:p>
      <w:pPr>
        <w:suppressAutoHyphens/>
        <w:spacing w:after="0" w:line="240" w:lineRule="auto"/>
        <w:ind w:left="220" w:leftChars="100" w:firstLine="0" w:firstLineChars="0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uppressAutoHyphens/>
        <w:spacing w:after="0" w:line="240" w:lineRule="auto"/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Заказчик: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</w:t>
      </w:r>
    </w:p>
    <w:p>
      <w:pPr>
        <w:suppressAutoHyphens/>
        <w:spacing w:after="0" w:line="240" w:lineRule="auto"/>
        <w:ind w:left="220" w:leftChars="100" w:firstLine="0" w:firstLineChars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отчество(при наличии), </w:t>
      </w:r>
    </w:p>
    <w:p>
      <w:pPr>
        <w:suppressAutoHyphens/>
        <w:spacing w:after="0" w:line="240" w:lineRule="auto"/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suppressAutoHyphens/>
        <w:spacing w:after="0" w:line="240" w:lineRule="auto"/>
        <w:ind w:left="220" w:leftChars="100" w:firstLine="0" w:firstLineChars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 места жительства,  почтовый адрес, телефон,</w:t>
      </w:r>
    </w:p>
    <w:p>
      <w:pPr>
        <w:suppressAutoHyphens/>
        <w:spacing w:after="0" w:line="240" w:lineRule="auto"/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suppressAutoHyphens/>
        <w:spacing w:after="0" w:line="240" w:lineRule="auto"/>
        <w:ind w:left="220" w:leftChars="100" w:firstLine="0" w:firstLineChars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данные документа, удостоверяющего личность (для физического лица) или реквизиты (для юридического лиц,) </w:t>
      </w:r>
    </w:p>
    <w:p>
      <w:pPr>
        <w:suppressAutoHyphens/>
        <w:spacing w:before="240"/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</w:p>
    <w:p>
      <w:pPr>
        <w:suppressAutoHyphens/>
        <w:spacing w:before="240"/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>
      <w:pPr>
        <w:suppressAutoHyphens/>
        <w:ind w:left="220" w:leftChars="100" w:firstLine="0" w:firstLineChars="0"/>
        <w:jc w:val="center"/>
        <w:rPr>
          <w:rFonts w:eastAsia="Times New Roman" w:cs="Mangal"/>
          <w:iCs/>
          <w:sz w:val="16"/>
          <w:szCs w:val="16"/>
          <w:lang w:eastAsia="zh-CN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Подпись,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подписи: фамилия, имя (отчество) полностью собственноручно</w:t>
      </w:r>
    </w:p>
    <w:p>
      <w:pPr>
        <w:ind w:left="220" w:leftChars="100" w:firstLine="0" w:firstLineChars="0"/>
        <w:rPr>
          <w:rFonts w:ascii="Times New Roman" w:hAnsi="Times New Roman" w:cs="Times New Roman"/>
          <w:sz w:val="18"/>
          <w:szCs w:val="18"/>
        </w:rPr>
      </w:pPr>
    </w:p>
    <w:p>
      <w:pPr>
        <w:pStyle w:val="2"/>
        <w:numPr>
          <w:ilvl w:val="0"/>
          <w:numId w:val="0"/>
        </w:numPr>
        <w:tabs>
          <w:tab w:val="left" w:pos="3762"/>
        </w:tabs>
        <w:spacing w:before="82" w:after="0" w:line="240" w:lineRule="auto"/>
        <w:ind w:left="220" w:leftChars="100" w:right="0" w:rightChars="0" w:firstLine="0" w:firstLineChars="0"/>
        <w:jc w:val="both"/>
        <w:rPr>
          <w:sz w:val="18"/>
        </w:rPr>
      </w:pPr>
    </w:p>
    <w:p/>
    <w:sectPr>
      <w:pgSz w:w="11900" w:h="16850"/>
      <w:pgMar w:top="660" w:right="720" w:bottom="960" w:left="620" w:header="324" w:footer="7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jc w:val="left"/>
      <w:rPr>
        <w:sz w:val="20"/>
      </w:rPr>
    </w:pPr>
    <w:r>
      <w:pict>
        <v:shape id="_x0000_s4097" o:spid="_x0000_s4097" o:spt="202" type="#_x0000_t202" style="position:absolute;left:0pt;margin-left:544.15pt;margin-top:792.4pt;height:13.05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7"/>
      <w:numFmt w:val="decimal"/>
      <w:lvlText w:val="%1"/>
      <w:lvlJc w:val="left"/>
      <w:pPr>
        <w:ind w:left="232" w:hanging="339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33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33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3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33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33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33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33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339"/>
      </w:pPr>
      <w:rPr>
        <w:rFonts w:hint="default"/>
        <w:lang w:val="ru-RU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3"/>
      <w:numFmt w:val="decimal"/>
      <w:lvlText w:val="%1"/>
      <w:lvlJc w:val="left"/>
      <w:pPr>
        <w:ind w:left="232" w:hanging="423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4" w:hanging="42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32" w:hanging="55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97" w:hanging="55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15" w:hanging="55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24" w:hanging="55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2" w:hanging="55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41" w:hanging="557"/>
      </w:pPr>
      <w:rPr>
        <w:rFonts w:hint="default"/>
        <w:lang w:val="ru-RU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2"/>
      <w:numFmt w:val="decimal"/>
      <w:lvlText w:val="%1"/>
      <w:lvlJc w:val="left"/>
      <w:pPr>
        <w:ind w:left="232" w:hanging="423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spacing w:val="0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42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42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42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42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42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42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423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232" w:hanging="171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232" w:hanging="154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1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1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1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1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1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154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6"/>
      <w:numFmt w:val="decimal"/>
      <w:lvlText w:val="%1"/>
      <w:lvlJc w:val="left"/>
      <w:pPr>
        <w:ind w:left="231" w:hanging="38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1" w:hanging="3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3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3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3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3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3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380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4"/>
      <w:numFmt w:val="decimal"/>
      <w:lvlText w:val="%1"/>
      <w:lvlJc w:val="left"/>
      <w:pPr>
        <w:ind w:left="1672" w:hanging="735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672" w:hanging="73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8"/>
        <w:szCs w:val="1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449" w:hanging="45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80" w:hanging="4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48" w:hanging="4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16" w:hanging="4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485" w:hanging="4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53" w:hanging="4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2" w:hanging="452"/>
      </w:pPr>
      <w:rPr>
        <w:rFonts w:hint="default"/>
        <w:lang w:val="ru-RU" w:eastAsia="en-US" w:bidi="ar-SA"/>
      </w:rPr>
    </w:lvl>
  </w:abstractNum>
  <w:abstractNum w:abstractNumId="6">
    <w:nsid w:val="2A8F537B"/>
    <w:multiLevelType w:val="multilevel"/>
    <w:tmpl w:val="2A8F537B"/>
    <w:lvl w:ilvl="0" w:tentative="0">
      <w:start w:val="8"/>
      <w:numFmt w:val="decimal"/>
      <w:lvlText w:val="%1"/>
      <w:lvlJc w:val="left"/>
      <w:pPr>
        <w:ind w:left="232" w:hanging="34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34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</w:abstractNum>
  <w:abstractNum w:abstractNumId="7">
    <w:nsid w:val="430F85B0"/>
    <w:multiLevelType w:val="multilevel"/>
    <w:tmpl w:val="430F85B0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decimal"/>
      <w:lvlText w:val="%1"/>
      <w:lvlJc w:val="left"/>
      <w:pPr>
        <w:ind w:left="232" w:hanging="365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74" w:hanging="36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3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3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3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3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3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365"/>
      </w:pPr>
      <w:rPr>
        <w:rFonts w:hint="default"/>
        <w:lang w:val="ru-RU" w:eastAsia="en-US" w:bidi="ar-SA"/>
      </w:rPr>
    </w:lvl>
  </w:abstractNum>
  <w:abstractNum w:abstractNumId="9">
    <w:nsid w:val="5A241D34"/>
    <w:multiLevelType w:val="multilevel"/>
    <w:tmpl w:val="5A241D34"/>
    <w:lvl w:ilvl="0" w:tentative="0">
      <w:start w:val="9"/>
      <w:numFmt w:val="decimal"/>
      <w:lvlText w:val="%1"/>
      <w:lvlJc w:val="left"/>
      <w:pPr>
        <w:ind w:left="232" w:hanging="34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3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4"/>
      <w:numFmt w:val="decimal"/>
      <w:lvlText w:val="%1"/>
      <w:lvlJc w:val="left"/>
      <w:pPr>
        <w:ind w:left="232" w:hanging="451"/>
        <w:jc w:val="left"/>
      </w:pPr>
      <w:rPr>
        <w:rFonts w:hint="default"/>
        <w:lang w:val="ru-RU" w:eastAsia="en-US" w:bidi="ar-SA"/>
      </w:rPr>
    </w:lvl>
    <w:lvl w:ilvl="1" w:tentative="0">
      <w:start w:val="4"/>
      <w:numFmt w:val="decimal"/>
      <w:lvlText w:val="%1.%2"/>
      <w:lvlJc w:val="left"/>
      <w:pPr>
        <w:ind w:left="232" w:hanging="451"/>
        <w:jc w:val="left"/>
      </w:pPr>
      <w:rPr>
        <w:rFonts w:hint="default"/>
        <w:lang w:val="ru-RU" w:eastAsia="en-US" w:bidi="ar-SA"/>
      </w:rPr>
    </w:lvl>
    <w:lvl w:ilvl="2" w:tentative="0">
      <w:start w:val="5"/>
      <w:numFmt w:val="decimal"/>
      <w:lvlText w:val="%1.%2.%3."/>
      <w:lvlJc w:val="left"/>
      <w:pPr>
        <w:ind w:left="232" w:hanging="45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4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7" w:hanging="4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9" w:hanging="4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4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4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5" w:hanging="4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6290757"/>
    <w:rsid w:val="0A0C3746"/>
    <w:rsid w:val="0D2E60BE"/>
    <w:rsid w:val="0DDF66EF"/>
    <w:rsid w:val="0E37750E"/>
    <w:rsid w:val="11331F0E"/>
    <w:rsid w:val="11EB2982"/>
    <w:rsid w:val="121B4BBB"/>
    <w:rsid w:val="13084CFF"/>
    <w:rsid w:val="14D175A5"/>
    <w:rsid w:val="15335A64"/>
    <w:rsid w:val="16D81C3D"/>
    <w:rsid w:val="18FA270F"/>
    <w:rsid w:val="1A786720"/>
    <w:rsid w:val="2186506D"/>
    <w:rsid w:val="22873BE6"/>
    <w:rsid w:val="26770328"/>
    <w:rsid w:val="26D018DD"/>
    <w:rsid w:val="27C9654E"/>
    <w:rsid w:val="29025AE6"/>
    <w:rsid w:val="2A7F5D98"/>
    <w:rsid w:val="2EE74132"/>
    <w:rsid w:val="2F0A1DA3"/>
    <w:rsid w:val="34676D7B"/>
    <w:rsid w:val="34BF25DA"/>
    <w:rsid w:val="3EAC4BE0"/>
    <w:rsid w:val="3F2944FE"/>
    <w:rsid w:val="40D857F8"/>
    <w:rsid w:val="40FD01B0"/>
    <w:rsid w:val="422617FB"/>
    <w:rsid w:val="44FB0607"/>
    <w:rsid w:val="48614890"/>
    <w:rsid w:val="488639D8"/>
    <w:rsid w:val="488A241D"/>
    <w:rsid w:val="48CE657F"/>
    <w:rsid w:val="4CA60A83"/>
    <w:rsid w:val="4D6A09DA"/>
    <w:rsid w:val="4D6B210A"/>
    <w:rsid w:val="4DA121ED"/>
    <w:rsid w:val="4E0F0CBC"/>
    <w:rsid w:val="530011D4"/>
    <w:rsid w:val="544875D6"/>
    <w:rsid w:val="564562A8"/>
    <w:rsid w:val="59984316"/>
    <w:rsid w:val="5C8D7A98"/>
    <w:rsid w:val="5D441E49"/>
    <w:rsid w:val="5DCB37F3"/>
    <w:rsid w:val="611A27EE"/>
    <w:rsid w:val="62831D11"/>
    <w:rsid w:val="62E8530F"/>
    <w:rsid w:val="64107031"/>
    <w:rsid w:val="645D42B8"/>
    <w:rsid w:val="653B34A1"/>
    <w:rsid w:val="6B7226D7"/>
    <w:rsid w:val="6CE604DE"/>
    <w:rsid w:val="725F12AD"/>
    <w:rsid w:val="726D05AC"/>
    <w:rsid w:val="75A810AA"/>
    <w:rsid w:val="76524AB0"/>
    <w:rsid w:val="7AAF5FD7"/>
    <w:rsid w:val="7B7C787D"/>
    <w:rsid w:val="7C085B2F"/>
    <w:rsid w:val="7EC31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232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qFormat/>
    <w:uiPriority w:val="1"/>
    <w:pPr>
      <w:ind w:left="232"/>
      <w:jc w:val="both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styleId="7">
    <w:name w:val="Title"/>
    <w:basedOn w:val="1"/>
    <w:qFormat/>
    <w:uiPriority w:val="1"/>
    <w:pPr>
      <w:spacing w:line="245" w:lineRule="exact"/>
      <w:ind w:left="60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32" w:firstLine="81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2023-09-20T08:59:00Z</dcterms:created>
  <dc:creator>Евгения Владимировна</dc:creator>
  <cp:lastModifiedBy>Евгения Якубовс�</cp:lastModifiedBy>
  <dcterms:modified xsi:type="dcterms:W3CDTF">2023-10-16T08:51:18Z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2023-09-20T00:00:00Z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63017A5F38914C7FBACA09DDCF956F67_13</vt:lpwstr>
  </property>
</Properties>
</file>